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C653" w14:textId="77777777" w:rsidR="00621D35" w:rsidRDefault="00621D35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</w:p>
    <w:p w14:paraId="392FE3B4" w14:textId="098C0882" w:rsidR="00545877" w:rsidRDefault="00BB3B64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 xml:space="preserve">Referat </w:t>
      </w:r>
      <w:r w:rsidR="00CF4DEA" w:rsidRPr="0050522A">
        <w:rPr>
          <w:rFonts w:eastAsia="Times New Roman"/>
          <w:b/>
          <w:bCs/>
          <w:sz w:val="40"/>
          <w:szCs w:val="40"/>
        </w:rPr>
        <w:t>Medlemsmøde</w:t>
      </w:r>
      <w:r>
        <w:rPr>
          <w:rFonts w:eastAsia="Times New Roman"/>
          <w:b/>
          <w:bCs/>
          <w:sz w:val="40"/>
          <w:szCs w:val="40"/>
        </w:rPr>
        <w:t xml:space="preserve"> i Foreningen Seniorhuset VOC Valby</w:t>
      </w:r>
      <w:r w:rsidR="00545877" w:rsidRPr="0050522A"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b/>
          <w:bCs/>
          <w:sz w:val="40"/>
          <w:szCs w:val="40"/>
        </w:rPr>
        <w:t>15. november 2022</w:t>
      </w:r>
    </w:p>
    <w:p w14:paraId="5C2F17E6" w14:textId="7D1747D7" w:rsidR="00B76C83" w:rsidRDefault="00B76C83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Formand Annie Kristoffersen bød velkommen</w:t>
      </w:r>
      <w:r w:rsidR="005727A7">
        <w:rPr>
          <w:rFonts w:eastAsia="Times New Roman"/>
          <w:sz w:val="34"/>
          <w:szCs w:val="34"/>
        </w:rPr>
        <w:t xml:space="preserve"> til Medlemsmødet.</w:t>
      </w:r>
    </w:p>
    <w:p w14:paraId="012C0FD3" w14:textId="1E0F6B3B" w:rsidR="005727A7" w:rsidRDefault="005727A7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Mødet beslutningsdygtig i henhold til vedtægterne uanset antallet af deltagere</w:t>
      </w:r>
      <w:r w:rsidR="00961A59">
        <w:rPr>
          <w:rFonts w:eastAsia="Times New Roman"/>
          <w:sz w:val="34"/>
          <w:szCs w:val="34"/>
        </w:rPr>
        <w:t xml:space="preserve"> jfr. Vedtægter vedlagt referatet.</w:t>
      </w:r>
    </w:p>
    <w:p w14:paraId="5342E274" w14:textId="77777777" w:rsidR="00B76C83" w:rsidRPr="00B76C83" w:rsidRDefault="00B76C83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</w:p>
    <w:p w14:paraId="7D3F486E" w14:textId="659C0DBE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sz w:val="34"/>
          <w:szCs w:val="34"/>
        </w:rPr>
      </w:pPr>
      <w:r w:rsidRPr="00BB3B64">
        <w:rPr>
          <w:rFonts w:eastAsia="Times New Roman"/>
          <w:b/>
          <w:bCs/>
          <w:sz w:val="34"/>
          <w:szCs w:val="34"/>
        </w:rPr>
        <w:t xml:space="preserve">1. Valg af dirigent </w:t>
      </w:r>
    </w:p>
    <w:p w14:paraId="2EC8196D" w14:textId="53F7123D" w:rsidR="00BB3B64" w:rsidRDefault="005727A7" w:rsidP="00961A59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 xml:space="preserve">Eva Vinther </w:t>
      </w:r>
      <w:r w:rsidR="00961A59">
        <w:rPr>
          <w:rFonts w:eastAsia="Times New Roman"/>
          <w:sz w:val="34"/>
          <w:szCs w:val="34"/>
        </w:rPr>
        <w:t>blev foreslået og valgt.</w:t>
      </w:r>
    </w:p>
    <w:p w14:paraId="7A6D00B5" w14:textId="77777777" w:rsidR="00961A59" w:rsidRPr="00667699" w:rsidRDefault="00961A59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</w:p>
    <w:p w14:paraId="7FCA8E35" w14:textId="56C61031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sz w:val="34"/>
          <w:szCs w:val="34"/>
        </w:rPr>
      </w:pPr>
      <w:r w:rsidRPr="00BB3B64">
        <w:rPr>
          <w:rFonts w:eastAsia="Times New Roman"/>
          <w:b/>
          <w:bCs/>
          <w:sz w:val="34"/>
          <w:szCs w:val="34"/>
        </w:rPr>
        <w:t xml:space="preserve">2. Bestyrelsens beretning </w:t>
      </w:r>
    </w:p>
    <w:p w14:paraId="0768023E" w14:textId="0F7CBEBC" w:rsidR="00BB3B64" w:rsidRDefault="00961A59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Bestyrelsens skriftlige beretning vedlagt referatet.</w:t>
      </w:r>
    </w:p>
    <w:p w14:paraId="3FADEF24" w14:textId="0EBBFE70" w:rsidR="00961A59" w:rsidRDefault="00961A59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</w:p>
    <w:p w14:paraId="5D1CD7AB" w14:textId="1C8066F7" w:rsidR="00961A59" w:rsidRPr="00961A59" w:rsidRDefault="00961A59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  <w:u w:val="single"/>
        </w:rPr>
      </w:pPr>
      <w:r w:rsidRPr="00961A59">
        <w:rPr>
          <w:rFonts w:eastAsia="Times New Roman"/>
          <w:sz w:val="34"/>
          <w:szCs w:val="34"/>
          <w:u w:val="single"/>
        </w:rPr>
        <w:t>Behandling</w:t>
      </w:r>
    </w:p>
    <w:p w14:paraId="04FAE4D4" w14:textId="5547BDAF" w:rsidR="00961A59" w:rsidRDefault="00961A59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Beretning vedtaget enstemmigt.</w:t>
      </w:r>
    </w:p>
    <w:p w14:paraId="3C44B5BF" w14:textId="77777777" w:rsidR="00961A59" w:rsidRPr="00667699" w:rsidRDefault="00961A59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</w:p>
    <w:p w14:paraId="18BE76FA" w14:textId="3C2AC137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sz w:val="34"/>
          <w:szCs w:val="34"/>
        </w:rPr>
      </w:pPr>
      <w:r w:rsidRPr="00BB3B64">
        <w:rPr>
          <w:rFonts w:eastAsia="Times New Roman"/>
          <w:b/>
          <w:bCs/>
          <w:sz w:val="34"/>
          <w:szCs w:val="34"/>
        </w:rPr>
        <w:t xml:space="preserve">3. Behandling af indkomne forslag </w:t>
      </w:r>
    </w:p>
    <w:p w14:paraId="104E3C76" w14:textId="77777777" w:rsidR="00961A59" w:rsidRDefault="00961A59" w:rsidP="00961A59">
      <w:pPr>
        <w:rPr>
          <w:sz w:val="34"/>
          <w:szCs w:val="34"/>
        </w:rPr>
      </w:pPr>
      <w:r w:rsidRPr="008431CA">
        <w:rPr>
          <w:b/>
          <w:bCs/>
          <w:sz w:val="34"/>
          <w:szCs w:val="34"/>
          <w:highlight w:val="yellow"/>
        </w:rPr>
        <w:t>Bestyrelsens forslag – Ægtefælle/samlever rabat</w:t>
      </w:r>
    </w:p>
    <w:p w14:paraId="24723FBA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 xml:space="preserve">I rekrutterings øjemed foreslår bestyrelsen </w:t>
      </w:r>
    </w:p>
    <w:p w14:paraId="4E0399A3" w14:textId="77777777" w:rsidR="00961A59" w:rsidRPr="008479A5" w:rsidRDefault="00961A59" w:rsidP="00961A59">
      <w:pPr>
        <w:pStyle w:val="Listeafsnit"/>
        <w:numPr>
          <w:ilvl w:val="0"/>
          <w:numId w:val="10"/>
        </w:numPr>
        <w:rPr>
          <w:b/>
          <w:bCs/>
          <w:i/>
          <w:iCs/>
          <w:sz w:val="34"/>
          <w:szCs w:val="34"/>
        </w:rPr>
      </w:pPr>
      <w:r w:rsidRPr="008479A5">
        <w:rPr>
          <w:b/>
          <w:bCs/>
          <w:i/>
          <w:iCs/>
          <w:sz w:val="34"/>
          <w:szCs w:val="34"/>
        </w:rPr>
        <w:t>At der tilbydes en rabat for ægtefælle/samlever svarende til 800 kr. for et årligt kontingent.</w:t>
      </w:r>
    </w:p>
    <w:p w14:paraId="7B29DE99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Den konkrete rabat tænkes i forbindelse med årlig betaling for et år, hvor den ene betaler 950 kr. årligt og ægtefælle/samlever tilbydes en rabat så det årlige kontingent udgør 800 kr.</w:t>
      </w:r>
    </w:p>
    <w:p w14:paraId="104D925D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Rabatten opnås kun ved årlig betaling for begge parter.</w:t>
      </w:r>
    </w:p>
    <w:p w14:paraId="0AF4BA27" w14:textId="642D7611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Opstart fra 2023.</w:t>
      </w:r>
    </w:p>
    <w:p w14:paraId="3F17497C" w14:textId="687D6FFE" w:rsidR="00961A59" w:rsidRPr="00961A59" w:rsidRDefault="00961A59" w:rsidP="00961A59">
      <w:pPr>
        <w:rPr>
          <w:sz w:val="34"/>
          <w:szCs w:val="34"/>
          <w:u w:val="single"/>
        </w:rPr>
      </w:pPr>
      <w:r w:rsidRPr="00961A59">
        <w:rPr>
          <w:sz w:val="34"/>
          <w:szCs w:val="34"/>
          <w:u w:val="single"/>
        </w:rPr>
        <w:t>Beslutning</w:t>
      </w:r>
    </w:p>
    <w:p w14:paraId="2F3E4E92" w14:textId="0B0A3198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Vedtaget enstemmigt</w:t>
      </w:r>
    </w:p>
    <w:p w14:paraId="211D3C4F" w14:textId="799F5CFE" w:rsidR="00961A59" w:rsidRDefault="00961A59" w:rsidP="00961A59">
      <w:pPr>
        <w:rPr>
          <w:sz w:val="34"/>
          <w:szCs w:val="34"/>
        </w:rPr>
      </w:pPr>
    </w:p>
    <w:p w14:paraId="71BF6240" w14:textId="77777777" w:rsidR="00961A59" w:rsidRDefault="00961A59" w:rsidP="00961A59">
      <w:pPr>
        <w:rPr>
          <w:sz w:val="34"/>
          <w:szCs w:val="34"/>
        </w:rPr>
      </w:pPr>
    </w:p>
    <w:p w14:paraId="69961EC4" w14:textId="77777777" w:rsidR="00961A59" w:rsidRDefault="00961A59" w:rsidP="00961A59">
      <w:pPr>
        <w:rPr>
          <w:sz w:val="34"/>
          <w:szCs w:val="34"/>
        </w:rPr>
      </w:pPr>
      <w:r w:rsidRPr="008431CA">
        <w:rPr>
          <w:b/>
          <w:bCs/>
          <w:sz w:val="34"/>
          <w:szCs w:val="34"/>
          <w:highlight w:val="yellow"/>
        </w:rPr>
        <w:lastRenderedPageBreak/>
        <w:t>Bestyrelsens forslag – Halvårlig kontingent betaling</w:t>
      </w:r>
    </w:p>
    <w:p w14:paraId="3F2732AC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Tidligere var der månedlig kontingent opkrævning og betaling i VOC Valby.</w:t>
      </w:r>
    </w:p>
    <w:p w14:paraId="5DCFD8C8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På nuværende tidspunkt opkræves/betales kontingent forud hvert kvartal, og en eventuel udmelding kan ske til udgangen af et kvartal.</w:t>
      </w:r>
    </w:p>
    <w:p w14:paraId="09BC6ADE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Bestyrelsen forslår med baggrund i en lettere administration</w:t>
      </w:r>
    </w:p>
    <w:p w14:paraId="1C5C83F1" w14:textId="77777777" w:rsidR="00961A59" w:rsidRPr="008479A5" w:rsidRDefault="00961A59" w:rsidP="00961A59">
      <w:pPr>
        <w:pStyle w:val="Listeafsnit"/>
        <w:numPr>
          <w:ilvl w:val="0"/>
          <w:numId w:val="9"/>
        </w:numPr>
        <w:rPr>
          <w:b/>
          <w:bCs/>
          <w:i/>
          <w:iCs/>
          <w:sz w:val="34"/>
          <w:szCs w:val="34"/>
        </w:rPr>
      </w:pPr>
      <w:r w:rsidRPr="008479A5">
        <w:rPr>
          <w:b/>
          <w:bCs/>
          <w:i/>
          <w:iCs/>
          <w:sz w:val="34"/>
          <w:szCs w:val="34"/>
        </w:rPr>
        <w:t>At kontingentet pr. 2023 opkræves/betales for et halvt år og en eventuel udmelding kan ske til udgangen af et halvår.</w:t>
      </w:r>
    </w:p>
    <w:p w14:paraId="243E7E5B" w14:textId="77777777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 xml:space="preserve">Hvis man starter </w:t>
      </w:r>
      <w:r w:rsidRPr="008479A5">
        <w:rPr>
          <w:sz w:val="34"/>
          <w:szCs w:val="34"/>
          <w:u w:val="single"/>
        </w:rPr>
        <w:t>som nyt medlem</w:t>
      </w:r>
      <w:r>
        <w:rPr>
          <w:sz w:val="34"/>
          <w:szCs w:val="34"/>
        </w:rPr>
        <w:t xml:space="preserve"> midt i halvårsperioden betales der for de konkrete måneder. </w:t>
      </w:r>
    </w:p>
    <w:p w14:paraId="0C823FAE" w14:textId="56291355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Hvis du udmelder dig og melder dig ind igen opkræves/betales et halvårs kontingent. Et halvår = 1/1-30/6 og 1/7-31/12</w:t>
      </w:r>
    </w:p>
    <w:p w14:paraId="00D774E1" w14:textId="039A6617" w:rsidR="00961A59" w:rsidRPr="00961A59" w:rsidRDefault="00961A59" w:rsidP="00961A59">
      <w:pPr>
        <w:rPr>
          <w:sz w:val="34"/>
          <w:szCs w:val="34"/>
          <w:u w:val="single"/>
        </w:rPr>
      </w:pPr>
      <w:r w:rsidRPr="00961A59">
        <w:rPr>
          <w:sz w:val="34"/>
          <w:szCs w:val="34"/>
          <w:u w:val="single"/>
        </w:rPr>
        <w:t>Beslutning</w:t>
      </w:r>
    </w:p>
    <w:p w14:paraId="554B254B" w14:textId="7EA266A8" w:rsid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Vedtaget enstemmigt</w:t>
      </w:r>
    </w:p>
    <w:p w14:paraId="374929DA" w14:textId="77777777" w:rsidR="00961A59" w:rsidRDefault="00961A59" w:rsidP="00961A59">
      <w:pPr>
        <w:rPr>
          <w:sz w:val="34"/>
          <w:szCs w:val="34"/>
        </w:rPr>
      </w:pPr>
    </w:p>
    <w:p w14:paraId="7BD1A8C9" w14:textId="77777777" w:rsidR="00961A59" w:rsidRPr="008431CA" w:rsidRDefault="00961A59" w:rsidP="00961A59">
      <w:pPr>
        <w:rPr>
          <w:b/>
          <w:bCs/>
          <w:sz w:val="34"/>
          <w:szCs w:val="34"/>
        </w:rPr>
      </w:pPr>
      <w:r w:rsidRPr="008431CA">
        <w:rPr>
          <w:b/>
          <w:bCs/>
          <w:sz w:val="34"/>
          <w:szCs w:val="34"/>
          <w:highlight w:val="yellow"/>
        </w:rPr>
        <w:t>Bestyrelsen</w:t>
      </w:r>
      <w:r>
        <w:rPr>
          <w:b/>
          <w:bCs/>
          <w:sz w:val="34"/>
          <w:szCs w:val="34"/>
          <w:highlight w:val="yellow"/>
        </w:rPr>
        <w:t>s</w:t>
      </w:r>
      <w:r w:rsidRPr="008431CA">
        <w:rPr>
          <w:b/>
          <w:bCs/>
          <w:sz w:val="34"/>
          <w:szCs w:val="34"/>
          <w:highlight w:val="yellow"/>
        </w:rPr>
        <w:t xml:space="preserve"> forslag – vedtægter tilføjes beskrivelse af tegningsret</w:t>
      </w:r>
    </w:p>
    <w:p w14:paraId="3545182A" w14:textId="77777777" w:rsidR="00961A59" w:rsidRPr="008431CA" w:rsidRDefault="00961A59" w:rsidP="00961A59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§ 9 Bestyrelsen tilføjes teksten </w:t>
      </w:r>
    </w:p>
    <w:p w14:paraId="36BCC186" w14:textId="0CD75C8D" w:rsidR="00961A59" w:rsidRDefault="00961A59" w:rsidP="00961A59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”</w:t>
      </w:r>
      <w:r w:rsidRPr="008431CA">
        <w:t xml:space="preserve"> </w:t>
      </w:r>
      <w:r w:rsidRPr="008431CA">
        <w:rPr>
          <w:sz w:val="34"/>
          <w:szCs w:val="34"/>
        </w:rPr>
        <w:t>Foreningen tegnes af formand eller næstformand i forening med et andet bestyrelsesmedlem”</w:t>
      </w:r>
    </w:p>
    <w:p w14:paraId="60FBF147" w14:textId="3917CE9E" w:rsidR="00961A59" w:rsidRPr="00961A59" w:rsidRDefault="00961A59" w:rsidP="00961A59">
      <w:pPr>
        <w:rPr>
          <w:sz w:val="34"/>
          <w:szCs w:val="34"/>
          <w:u w:val="single"/>
        </w:rPr>
      </w:pPr>
      <w:r w:rsidRPr="00961A59">
        <w:rPr>
          <w:sz w:val="34"/>
          <w:szCs w:val="34"/>
          <w:u w:val="single"/>
        </w:rPr>
        <w:t>Beslutning</w:t>
      </w:r>
    </w:p>
    <w:p w14:paraId="615E47A8" w14:textId="44EEE794" w:rsidR="00961A59" w:rsidRPr="00961A59" w:rsidRDefault="00961A59" w:rsidP="00961A59">
      <w:pPr>
        <w:rPr>
          <w:sz w:val="34"/>
          <w:szCs w:val="34"/>
        </w:rPr>
      </w:pPr>
      <w:r>
        <w:rPr>
          <w:sz w:val="34"/>
          <w:szCs w:val="34"/>
        </w:rPr>
        <w:t>Vedtaget enstemmigt</w:t>
      </w:r>
    </w:p>
    <w:p w14:paraId="4F4339C4" w14:textId="77777777" w:rsidR="00BB3B64" w:rsidRPr="00667699" w:rsidRDefault="00BB3B64" w:rsidP="00CF4DEA">
      <w:pPr>
        <w:pStyle w:val="Listeafsnit"/>
        <w:spacing w:after="0" w:line="240" w:lineRule="auto"/>
        <w:ind w:left="0"/>
        <w:rPr>
          <w:rFonts w:eastAsia="Times New Roman"/>
          <w:sz w:val="34"/>
          <w:szCs w:val="34"/>
        </w:rPr>
      </w:pPr>
    </w:p>
    <w:p w14:paraId="5DE701B3" w14:textId="77777777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sz w:val="34"/>
          <w:szCs w:val="34"/>
        </w:rPr>
      </w:pPr>
      <w:r w:rsidRPr="00BB3B64">
        <w:rPr>
          <w:rFonts w:eastAsia="Times New Roman"/>
          <w:b/>
          <w:bCs/>
          <w:sz w:val="34"/>
          <w:szCs w:val="34"/>
        </w:rPr>
        <w:t xml:space="preserve">4. Valg til Bestyrelsen </w:t>
      </w:r>
    </w:p>
    <w:p w14:paraId="5E2F1DA5" w14:textId="77777777" w:rsidR="00545877" w:rsidRPr="00BB3B64" w:rsidRDefault="00545877" w:rsidP="00F54AA5">
      <w:pPr>
        <w:pStyle w:val="Listeafsnit"/>
        <w:spacing w:after="0" w:line="240" w:lineRule="auto"/>
        <w:ind w:left="360"/>
        <w:rPr>
          <w:rFonts w:eastAsia="Times New Roman"/>
          <w:b/>
          <w:bCs/>
          <w:i/>
          <w:iCs/>
          <w:sz w:val="34"/>
          <w:szCs w:val="34"/>
        </w:rPr>
      </w:pPr>
      <w:r w:rsidRPr="00BB3B64">
        <w:rPr>
          <w:rFonts w:eastAsia="Times New Roman"/>
          <w:b/>
          <w:bCs/>
          <w:i/>
          <w:iCs/>
          <w:sz w:val="34"/>
          <w:szCs w:val="34"/>
        </w:rPr>
        <w:t xml:space="preserve">a. Valg af formand (lige år) </w:t>
      </w:r>
    </w:p>
    <w:p w14:paraId="023928AA" w14:textId="1E840116" w:rsidR="00545877" w:rsidRPr="00961A59" w:rsidRDefault="00545877" w:rsidP="00961A59">
      <w:pPr>
        <w:spacing w:after="0" w:line="240" w:lineRule="auto"/>
        <w:ind w:left="360"/>
        <w:rPr>
          <w:rFonts w:eastAsia="Times New Roman"/>
          <w:sz w:val="34"/>
          <w:szCs w:val="34"/>
        </w:rPr>
      </w:pPr>
      <w:r w:rsidRPr="00961A59">
        <w:rPr>
          <w:rFonts w:eastAsia="Times New Roman"/>
          <w:sz w:val="34"/>
          <w:szCs w:val="34"/>
        </w:rPr>
        <w:t>Nuværende formand Annie Kristoffersen modtager genvalg</w:t>
      </w:r>
    </w:p>
    <w:p w14:paraId="492A727F" w14:textId="2AE4F27D" w:rsidR="00BB3B64" w:rsidRPr="00F54AA5" w:rsidRDefault="00F54AA5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  <w:u w:val="single"/>
        </w:rPr>
      </w:pPr>
      <w:r w:rsidRPr="00F54AA5">
        <w:rPr>
          <w:rFonts w:eastAsia="Times New Roman"/>
          <w:sz w:val="34"/>
          <w:szCs w:val="34"/>
          <w:u w:val="single"/>
        </w:rPr>
        <w:t>Beslutning</w:t>
      </w:r>
    </w:p>
    <w:p w14:paraId="2C377715" w14:textId="50D8AF47" w:rsidR="00F54AA5" w:rsidRDefault="00F54AA5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 xml:space="preserve">Annie Kristoffersen valgt uden </w:t>
      </w:r>
      <w:r w:rsidR="00B76C83">
        <w:rPr>
          <w:rFonts w:eastAsia="Times New Roman"/>
          <w:sz w:val="34"/>
          <w:szCs w:val="34"/>
        </w:rPr>
        <w:t xml:space="preserve">andre </w:t>
      </w:r>
      <w:r>
        <w:rPr>
          <w:rFonts w:eastAsia="Times New Roman"/>
          <w:sz w:val="34"/>
          <w:szCs w:val="34"/>
        </w:rPr>
        <w:t>kandidat</w:t>
      </w:r>
      <w:r w:rsidR="00B76C83">
        <w:rPr>
          <w:rFonts w:eastAsia="Times New Roman"/>
          <w:sz w:val="34"/>
          <w:szCs w:val="34"/>
        </w:rPr>
        <w:t>er</w:t>
      </w:r>
    </w:p>
    <w:p w14:paraId="51092227" w14:textId="77777777" w:rsidR="00B76C83" w:rsidRPr="00667699" w:rsidRDefault="00B76C83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</w:p>
    <w:p w14:paraId="65D9C62A" w14:textId="50911E81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i/>
          <w:iCs/>
          <w:sz w:val="34"/>
          <w:szCs w:val="34"/>
        </w:rPr>
      </w:pPr>
      <w:r w:rsidRPr="00BB3B64">
        <w:rPr>
          <w:rFonts w:eastAsia="Times New Roman"/>
          <w:b/>
          <w:bCs/>
          <w:i/>
          <w:iCs/>
          <w:sz w:val="34"/>
          <w:szCs w:val="34"/>
        </w:rPr>
        <w:lastRenderedPageBreak/>
        <w:t xml:space="preserve">b. Valg af næstformand (ulige år) </w:t>
      </w:r>
    </w:p>
    <w:p w14:paraId="6A4C135A" w14:textId="66700064" w:rsidR="00545877" w:rsidRDefault="00545877" w:rsidP="00961A59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 w:rsidRPr="00667699">
        <w:rPr>
          <w:rFonts w:eastAsia="Times New Roman"/>
          <w:sz w:val="34"/>
          <w:szCs w:val="34"/>
        </w:rPr>
        <w:t>Nuværende næstformand Viv</w:t>
      </w:r>
      <w:r w:rsidR="004C37B3">
        <w:rPr>
          <w:rFonts w:eastAsia="Times New Roman"/>
          <w:sz w:val="34"/>
          <w:szCs w:val="34"/>
        </w:rPr>
        <w:t>i</w:t>
      </w:r>
      <w:r w:rsidRPr="00667699">
        <w:rPr>
          <w:rFonts w:eastAsia="Times New Roman"/>
          <w:sz w:val="34"/>
          <w:szCs w:val="34"/>
        </w:rPr>
        <w:t xml:space="preserve"> Andersen ikke på valg</w:t>
      </w:r>
    </w:p>
    <w:p w14:paraId="71CBEE71" w14:textId="317CCC50" w:rsidR="00B76C83" w:rsidRPr="00B76C83" w:rsidRDefault="00B76C83" w:rsidP="00B76C83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  <w:u w:val="single"/>
        </w:rPr>
      </w:pPr>
      <w:r w:rsidRPr="00B76C83">
        <w:rPr>
          <w:rFonts w:eastAsia="Times New Roman"/>
          <w:sz w:val="34"/>
          <w:szCs w:val="34"/>
          <w:u w:val="single"/>
        </w:rPr>
        <w:t>Behandling</w:t>
      </w:r>
    </w:p>
    <w:p w14:paraId="1BB6E711" w14:textId="25CEC0AC" w:rsidR="00B76C83" w:rsidRDefault="00B76C83" w:rsidP="00B76C83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Ikke på valg</w:t>
      </w:r>
    </w:p>
    <w:p w14:paraId="08C15AF4" w14:textId="77777777" w:rsidR="00BB3B64" w:rsidRPr="00667699" w:rsidRDefault="00BB3B64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</w:p>
    <w:p w14:paraId="6E94333E" w14:textId="0BEA5A94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i/>
          <w:iCs/>
          <w:sz w:val="34"/>
          <w:szCs w:val="34"/>
        </w:rPr>
      </w:pPr>
      <w:r w:rsidRPr="00BB3B64">
        <w:rPr>
          <w:rFonts w:eastAsia="Times New Roman"/>
          <w:b/>
          <w:bCs/>
          <w:i/>
          <w:iCs/>
          <w:sz w:val="34"/>
          <w:szCs w:val="34"/>
        </w:rPr>
        <w:t>c. Valg af øvrige bestyrelsesmedlemmer (optil 5 i alt in</w:t>
      </w:r>
      <w:r w:rsidR="004C37B3" w:rsidRPr="00BB3B64">
        <w:rPr>
          <w:rFonts w:eastAsia="Times New Roman"/>
          <w:b/>
          <w:bCs/>
          <w:i/>
          <w:iCs/>
          <w:sz w:val="34"/>
          <w:szCs w:val="34"/>
        </w:rPr>
        <w:t>k</w:t>
      </w:r>
      <w:r w:rsidRPr="00BB3B64">
        <w:rPr>
          <w:rFonts w:eastAsia="Times New Roman"/>
          <w:b/>
          <w:bCs/>
          <w:i/>
          <w:iCs/>
          <w:sz w:val="34"/>
          <w:szCs w:val="34"/>
        </w:rPr>
        <w:t xml:space="preserve">l. formand og næstformand) </w:t>
      </w:r>
    </w:p>
    <w:p w14:paraId="0EBB22F8" w14:textId="3B4C79B3" w:rsidR="00545877" w:rsidRPr="00667699" w:rsidRDefault="00545877" w:rsidP="00961A59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 w:rsidRPr="00667699">
        <w:rPr>
          <w:rFonts w:eastAsia="Times New Roman"/>
          <w:sz w:val="34"/>
          <w:szCs w:val="34"/>
        </w:rPr>
        <w:t>Nuværende bestyrelsesmedlem Steen Pedersen modtager genvalg</w:t>
      </w:r>
    </w:p>
    <w:p w14:paraId="7FE59F64" w14:textId="1C0EFA90" w:rsidR="00545877" w:rsidRPr="00667699" w:rsidRDefault="00545877" w:rsidP="00961A59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 w:rsidRPr="00667699">
        <w:rPr>
          <w:rFonts w:eastAsia="Times New Roman"/>
          <w:sz w:val="34"/>
          <w:szCs w:val="34"/>
        </w:rPr>
        <w:t>Nuværende bestyrelsesmedlem Britt Vibefeldt modtager genvalg</w:t>
      </w:r>
    </w:p>
    <w:p w14:paraId="05AF1B11" w14:textId="7CCAE5A1" w:rsidR="00545877" w:rsidRDefault="00545877" w:rsidP="00961A59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 w:rsidRPr="00667699">
        <w:rPr>
          <w:rFonts w:eastAsia="Times New Roman"/>
          <w:sz w:val="34"/>
          <w:szCs w:val="34"/>
        </w:rPr>
        <w:t>Nuværende bestyrelsesmedlem Helge Nielsen modtager genvalg</w:t>
      </w:r>
    </w:p>
    <w:p w14:paraId="0ED84B06" w14:textId="09A96DA3" w:rsidR="00BB3B64" w:rsidRPr="00B76C83" w:rsidRDefault="00B76C83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  <w:u w:val="single"/>
        </w:rPr>
      </w:pPr>
      <w:r w:rsidRPr="00B76C83">
        <w:rPr>
          <w:rFonts w:eastAsia="Times New Roman"/>
          <w:sz w:val="34"/>
          <w:szCs w:val="34"/>
          <w:u w:val="single"/>
        </w:rPr>
        <w:t>Beslutning</w:t>
      </w:r>
    </w:p>
    <w:p w14:paraId="43DFCB86" w14:textId="5A58D4BE" w:rsidR="00B76C83" w:rsidRDefault="00B76C83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Alle tre bestyrelsesmedlemmer Steen Pedersen, Britt Vibefeldt og Helge Nielsen valgt uden andre kandidater</w:t>
      </w:r>
    </w:p>
    <w:p w14:paraId="1CE66B3F" w14:textId="77777777" w:rsidR="00B76C83" w:rsidRPr="00667699" w:rsidRDefault="00B76C83" w:rsidP="00BB3B64">
      <w:pPr>
        <w:pStyle w:val="Listeafsnit"/>
        <w:spacing w:after="0" w:line="240" w:lineRule="auto"/>
        <w:ind w:left="360"/>
        <w:rPr>
          <w:rFonts w:eastAsia="Times New Roman"/>
          <w:sz w:val="34"/>
          <w:szCs w:val="34"/>
        </w:rPr>
      </w:pPr>
    </w:p>
    <w:p w14:paraId="467EB747" w14:textId="48197A67" w:rsidR="00545877" w:rsidRPr="00BB3B64" w:rsidRDefault="00545877" w:rsidP="00CF4DEA">
      <w:pPr>
        <w:pStyle w:val="Listeafsnit"/>
        <w:spacing w:after="0" w:line="240" w:lineRule="auto"/>
        <w:ind w:left="0"/>
        <w:rPr>
          <w:rFonts w:eastAsia="Times New Roman"/>
          <w:b/>
          <w:bCs/>
          <w:i/>
          <w:iCs/>
          <w:sz w:val="34"/>
          <w:szCs w:val="34"/>
        </w:rPr>
      </w:pPr>
      <w:r w:rsidRPr="00BB3B64">
        <w:rPr>
          <w:rFonts w:eastAsia="Times New Roman"/>
          <w:b/>
          <w:bCs/>
          <w:i/>
          <w:iCs/>
          <w:sz w:val="34"/>
          <w:szCs w:val="34"/>
        </w:rPr>
        <w:t xml:space="preserve">d. Valg af suppleanter (2 personer) </w:t>
      </w:r>
    </w:p>
    <w:p w14:paraId="14799C16" w14:textId="21015686" w:rsidR="00CF4DEA" w:rsidRPr="00961A59" w:rsidRDefault="00CF4DEA" w:rsidP="00961A59">
      <w:pPr>
        <w:spacing w:after="0" w:line="240" w:lineRule="auto"/>
        <w:ind w:left="360"/>
        <w:rPr>
          <w:rFonts w:eastAsia="Times New Roman"/>
          <w:sz w:val="34"/>
          <w:szCs w:val="34"/>
        </w:rPr>
      </w:pPr>
      <w:r w:rsidRPr="00961A59">
        <w:rPr>
          <w:rFonts w:eastAsia="Times New Roman"/>
          <w:sz w:val="34"/>
          <w:szCs w:val="34"/>
        </w:rPr>
        <w:t xml:space="preserve">Nuværende suppleant Jens Jørgen Kjeldsen modtager </w:t>
      </w:r>
      <w:r w:rsidR="000D5959">
        <w:rPr>
          <w:rFonts w:eastAsia="Times New Roman"/>
          <w:sz w:val="34"/>
          <w:szCs w:val="34"/>
        </w:rPr>
        <w:t xml:space="preserve">ikke </w:t>
      </w:r>
      <w:r w:rsidRPr="00961A59">
        <w:rPr>
          <w:rFonts w:eastAsia="Times New Roman"/>
          <w:sz w:val="34"/>
          <w:szCs w:val="34"/>
        </w:rPr>
        <w:t>genvalg</w:t>
      </w:r>
    </w:p>
    <w:p w14:paraId="5F836BA7" w14:textId="38B4596A" w:rsidR="00B76C83" w:rsidRPr="000D5959" w:rsidRDefault="00B76C83" w:rsidP="00B76C83">
      <w:pPr>
        <w:spacing w:after="0" w:line="240" w:lineRule="auto"/>
        <w:ind w:left="360"/>
        <w:rPr>
          <w:rFonts w:eastAsia="Times New Roman"/>
          <w:sz w:val="34"/>
          <w:szCs w:val="34"/>
          <w:u w:val="single"/>
        </w:rPr>
      </w:pPr>
      <w:r w:rsidRPr="000D5959">
        <w:rPr>
          <w:rFonts w:eastAsia="Times New Roman"/>
          <w:sz w:val="34"/>
          <w:szCs w:val="34"/>
          <w:u w:val="single"/>
        </w:rPr>
        <w:t xml:space="preserve">Beslutning </w:t>
      </w:r>
    </w:p>
    <w:p w14:paraId="79D71444" w14:textId="57E50F62" w:rsidR="00B76C83" w:rsidRPr="00B76C83" w:rsidRDefault="00B76C83" w:rsidP="00B76C83">
      <w:pPr>
        <w:spacing w:after="0" w:line="240" w:lineRule="auto"/>
        <w:ind w:left="360"/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Sørenn Søgaard opstillet og valgt uden andre kandidater</w:t>
      </w:r>
    </w:p>
    <w:p w14:paraId="206D5C8B" w14:textId="77777777" w:rsidR="00BB3B64" w:rsidRPr="00667699" w:rsidRDefault="00BB3B64" w:rsidP="00BB3B64">
      <w:pPr>
        <w:pStyle w:val="Listeafsnit"/>
        <w:spacing w:after="0" w:line="240" w:lineRule="auto"/>
        <w:rPr>
          <w:rFonts w:eastAsia="Times New Roman"/>
          <w:sz w:val="34"/>
          <w:szCs w:val="34"/>
        </w:rPr>
      </w:pPr>
    </w:p>
    <w:p w14:paraId="0649EC0C" w14:textId="77777777" w:rsidR="00545877" w:rsidRPr="00BB3B64" w:rsidRDefault="00545877" w:rsidP="00CF4DEA">
      <w:pPr>
        <w:pStyle w:val="Listeafsnit"/>
        <w:spacing w:after="0" w:line="240" w:lineRule="auto"/>
        <w:ind w:left="0"/>
        <w:contextualSpacing w:val="0"/>
        <w:rPr>
          <w:rFonts w:eastAsia="Times New Roman"/>
          <w:b/>
          <w:bCs/>
          <w:sz w:val="34"/>
          <w:szCs w:val="34"/>
        </w:rPr>
      </w:pPr>
      <w:r w:rsidRPr="00BB3B64">
        <w:rPr>
          <w:rFonts w:eastAsia="Times New Roman"/>
          <w:b/>
          <w:bCs/>
          <w:sz w:val="34"/>
          <w:szCs w:val="34"/>
        </w:rPr>
        <w:t>5. Eventuelt</w:t>
      </w:r>
    </w:p>
    <w:p w14:paraId="19DA4AC9" w14:textId="68949BAB" w:rsidR="00EF349E" w:rsidRPr="000D5959" w:rsidRDefault="00EF349E">
      <w:pPr>
        <w:rPr>
          <w:sz w:val="34"/>
          <w:szCs w:val="34"/>
        </w:rPr>
      </w:pPr>
      <w:r w:rsidRPr="000D5959">
        <w:rPr>
          <w:sz w:val="34"/>
          <w:szCs w:val="34"/>
        </w:rPr>
        <w:t>Intet</w:t>
      </w:r>
    </w:p>
    <w:p w14:paraId="5C56707A" w14:textId="28404450" w:rsidR="00EF349E" w:rsidRPr="000D5959" w:rsidRDefault="00EF349E">
      <w:pPr>
        <w:rPr>
          <w:sz w:val="34"/>
          <w:szCs w:val="34"/>
        </w:rPr>
      </w:pPr>
    </w:p>
    <w:p w14:paraId="44896DD5" w14:textId="67475AC5" w:rsidR="00EF349E" w:rsidRPr="000D5959" w:rsidRDefault="00EF349E">
      <w:pPr>
        <w:rPr>
          <w:sz w:val="34"/>
          <w:szCs w:val="34"/>
        </w:rPr>
      </w:pPr>
    </w:p>
    <w:p w14:paraId="377221F7" w14:textId="77777777" w:rsidR="00EF349E" w:rsidRPr="000D5959" w:rsidRDefault="00EF349E">
      <w:pPr>
        <w:rPr>
          <w:sz w:val="34"/>
          <w:szCs w:val="34"/>
        </w:rPr>
      </w:pPr>
    </w:p>
    <w:p w14:paraId="18625839" w14:textId="7AC0CC31" w:rsidR="00EF349E" w:rsidRPr="000D5959" w:rsidRDefault="00EF349E">
      <w:pPr>
        <w:rPr>
          <w:sz w:val="34"/>
          <w:szCs w:val="34"/>
        </w:rPr>
      </w:pPr>
      <w:r w:rsidRPr="000D5959">
        <w:rPr>
          <w:sz w:val="34"/>
          <w:szCs w:val="34"/>
        </w:rPr>
        <w:t>Eva Vinther</w:t>
      </w:r>
    </w:p>
    <w:p w14:paraId="6171C836" w14:textId="77777777" w:rsidR="00EF349E" w:rsidRPr="000D5959" w:rsidRDefault="00EF349E">
      <w:pPr>
        <w:rPr>
          <w:sz w:val="34"/>
          <w:szCs w:val="34"/>
        </w:rPr>
      </w:pPr>
      <w:r w:rsidRPr="000D5959">
        <w:rPr>
          <w:sz w:val="34"/>
          <w:szCs w:val="34"/>
        </w:rPr>
        <w:t>Dirigent</w:t>
      </w:r>
    </w:p>
    <w:p w14:paraId="4A74F88B" w14:textId="77777777" w:rsidR="00EF349E" w:rsidRPr="000D5959" w:rsidRDefault="00EF349E">
      <w:pPr>
        <w:rPr>
          <w:b/>
          <w:bCs/>
          <w:sz w:val="34"/>
          <w:szCs w:val="34"/>
        </w:rPr>
      </w:pPr>
    </w:p>
    <w:p w14:paraId="28B0FAD9" w14:textId="77777777" w:rsidR="00EF349E" w:rsidRPr="000D5959" w:rsidRDefault="00EF349E">
      <w:pPr>
        <w:rPr>
          <w:sz w:val="34"/>
          <w:szCs w:val="34"/>
        </w:rPr>
      </w:pPr>
      <w:r w:rsidRPr="000D5959">
        <w:rPr>
          <w:sz w:val="34"/>
          <w:szCs w:val="34"/>
        </w:rPr>
        <w:t>Lars Høimark</w:t>
      </w:r>
    </w:p>
    <w:p w14:paraId="2621AFFD" w14:textId="01C2C65B" w:rsidR="00961A59" w:rsidRPr="000D5959" w:rsidRDefault="00EF349E">
      <w:pPr>
        <w:rPr>
          <w:sz w:val="34"/>
          <w:szCs w:val="34"/>
        </w:rPr>
      </w:pPr>
      <w:r w:rsidRPr="000D5959">
        <w:rPr>
          <w:sz w:val="34"/>
          <w:szCs w:val="34"/>
        </w:rPr>
        <w:t>Referent</w:t>
      </w:r>
      <w:r w:rsidR="00961A59" w:rsidRPr="000D5959">
        <w:rPr>
          <w:sz w:val="34"/>
          <w:szCs w:val="34"/>
        </w:rPr>
        <w:br w:type="page"/>
      </w:r>
    </w:p>
    <w:p w14:paraId="5DD2788F" w14:textId="45BAB0E9" w:rsidR="00F526F3" w:rsidRPr="00F526F3" w:rsidRDefault="00F526F3" w:rsidP="00F526F3">
      <w:pPr>
        <w:rPr>
          <w:b/>
          <w:bCs/>
          <w:sz w:val="34"/>
          <w:szCs w:val="34"/>
        </w:rPr>
      </w:pPr>
      <w:r w:rsidRPr="00F526F3">
        <w:rPr>
          <w:b/>
          <w:bCs/>
          <w:sz w:val="34"/>
          <w:szCs w:val="34"/>
        </w:rPr>
        <w:lastRenderedPageBreak/>
        <w:t>Bestyrelsen af foreningen Seniorhuset VOC Valby - beretning medlemsmøde 2022</w:t>
      </w:r>
    </w:p>
    <w:p w14:paraId="6E67EC00" w14:textId="77777777" w:rsidR="00F526F3" w:rsidRPr="00F526F3" w:rsidRDefault="00F526F3" w:rsidP="00F526F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sz w:val="34"/>
          <w:szCs w:val="34"/>
        </w:rPr>
      </w:pPr>
      <w:r w:rsidRPr="00F526F3">
        <w:rPr>
          <w:rFonts w:ascii="Calibri" w:eastAsia="Times New Roman" w:hAnsi="Calibri" w:cs="Calibri"/>
          <w:b/>
          <w:bCs/>
          <w:sz w:val="34"/>
          <w:szCs w:val="34"/>
        </w:rPr>
        <w:t>Indledning</w:t>
      </w:r>
    </w:p>
    <w:p w14:paraId="23D5A4FA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Beretningen er et udtryk for bestyrelsens arbejde i perioden siden medlemsmødet i 2021.</w:t>
      </w:r>
    </w:p>
    <w:p w14:paraId="5626D0BA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 xml:space="preserve">Beretningen er udarbejdet som en skriftlig beretning, hvor medlemmerne kan stille uddybende spørgsmål til medlemsmødet. </w:t>
      </w:r>
    </w:p>
    <w:p w14:paraId="2A225B78" w14:textId="77777777" w:rsidR="00F526F3" w:rsidRPr="00F526F3" w:rsidRDefault="00F526F3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031BD3A7" w14:textId="77777777" w:rsidR="00F526F3" w:rsidRPr="00F526F3" w:rsidRDefault="00F526F3" w:rsidP="00F526F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sz w:val="34"/>
          <w:szCs w:val="34"/>
        </w:rPr>
      </w:pPr>
      <w:r w:rsidRPr="00F526F3">
        <w:rPr>
          <w:rFonts w:ascii="Calibri" w:eastAsia="Times New Roman" w:hAnsi="Calibri" w:cs="Calibri"/>
          <w:b/>
          <w:bCs/>
          <w:sz w:val="34"/>
          <w:szCs w:val="34"/>
        </w:rPr>
        <w:t>Økonomi struktur og foreningens indflydelse</w:t>
      </w:r>
    </w:p>
    <w:p w14:paraId="5D9364F7" w14:textId="2EA5A0A2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Centerleder</w:t>
      </w:r>
      <w:r w:rsidR="00093202">
        <w:rPr>
          <w:rFonts w:eastAsia="Times New Roman"/>
          <w:sz w:val="34"/>
          <w:szCs w:val="34"/>
        </w:rPr>
        <w:t>en</w:t>
      </w:r>
      <w:r w:rsidRPr="00F526F3">
        <w:rPr>
          <w:rFonts w:eastAsia="Times New Roman"/>
          <w:sz w:val="34"/>
          <w:szCs w:val="34"/>
        </w:rPr>
        <w:t xml:space="preserve"> ansøger på vegne bestyrelsen af foreningen Seniorhuset VOC Valby om </w:t>
      </w:r>
      <w:r w:rsidR="00093202">
        <w:rPr>
          <w:rFonts w:eastAsia="Times New Roman"/>
          <w:sz w:val="34"/>
          <w:szCs w:val="34"/>
        </w:rPr>
        <w:t xml:space="preserve">en </w:t>
      </w:r>
      <w:r w:rsidRPr="00F526F3">
        <w:rPr>
          <w:rFonts w:eastAsia="Times New Roman"/>
          <w:sz w:val="34"/>
          <w:szCs w:val="34"/>
        </w:rPr>
        <w:t>bevilling til drift og udvikling dels hos København - og Frederiksberg kommune og dels diverse fonde og andre interessenter.</w:t>
      </w:r>
    </w:p>
    <w:p w14:paraId="7A953384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 xml:space="preserve">Den grundlæggende bevilling fra kommunerne indeholder primært faste udgifter som lønninger og husleje (ejendomsudgifter). </w:t>
      </w:r>
    </w:p>
    <w:p w14:paraId="48E6535A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Bevillingen fra kommunerne forudsætter egenbetaling/kontingent. Herudover kan der til konkrete aktiviteter og projekter søges midler fra fonde og andre interessenter.</w:t>
      </w:r>
    </w:p>
    <w:p w14:paraId="47187C09" w14:textId="246CD195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Budget og regnskab for foreningen behandles ikke særskilt på årets medlemsmøde, da de fleste poster er faste poster, der ikke umiddelbart er indflydelse på. Til gengæld er der indflydelse på</w:t>
      </w:r>
      <w:r w:rsidR="00E03F3E">
        <w:rPr>
          <w:rFonts w:eastAsia="Times New Roman"/>
          <w:sz w:val="34"/>
          <w:szCs w:val="34"/>
        </w:rPr>
        <w:t>,</w:t>
      </w:r>
      <w:r w:rsidRPr="00F526F3">
        <w:rPr>
          <w:rFonts w:eastAsia="Times New Roman"/>
          <w:sz w:val="34"/>
          <w:szCs w:val="34"/>
        </w:rPr>
        <w:t xml:space="preserve"> hvordan midlerne udmøntes.</w:t>
      </w:r>
    </w:p>
    <w:p w14:paraId="115B4508" w14:textId="77777777" w:rsidR="00F526F3" w:rsidRPr="00F526F3" w:rsidRDefault="00F526F3" w:rsidP="00F526F3">
      <w:pPr>
        <w:rPr>
          <w:b/>
          <w:bCs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På nuværende tidspunkt ser budgettet og 2022 således ud:</w:t>
      </w:r>
      <w:r w:rsidRPr="00F526F3">
        <w:rPr>
          <w:b/>
          <w:bCs/>
          <w:sz w:val="34"/>
          <w:szCs w:val="34"/>
        </w:rPr>
        <w:tab/>
      </w:r>
      <w:r w:rsidRPr="00F526F3">
        <w:rPr>
          <w:b/>
          <w:bCs/>
          <w:sz w:val="34"/>
          <w:szCs w:val="34"/>
        </w:rPr>
        <w:tab/>
      </w:r>
      <w:r w:rsidRPr="00F526F3">
        <w:rPr>
          <w:b/>
          <w:bCs/>
          <w:sz w:val="34"/>
          <w:szCs w:val="34"/>
        </w:rPr>
        <w:tab/>
      </w:r>
      <w:r w:rsidRPr="00F526F3">
        <w:rPr>
          <w:b/>
          <w:bCs/>
          <w:sz w:val="34"/>
          <w:szCs w:val="34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1604"/>
      </w:tblGrid>
      <w:tr w:rsidR="00F526F3" w:rsidRPr="00F526F3" w14:paraId="4EE4172A" w14:textId="77777777" w:rsidTr="00824769">
        <w:tc>
          <w:tcPr>
            <w:tcW w:w="5382" w:type="dxa"/>
          </w:tcPr>
          <w:p w14:paraId="7573FCA0" w14:textId="77777777" w:rsidR="00F526F3" w:rsidRPr="00F526F3" w:rsidRDefault="00F526F3" w:rsidP="00F526F3">
            <w:pPr>
              <w:rPr>
                <w:b/>
                <w:bCs/>
                <w:sz w:val="34"/>
                <w:szCs w:val="34"/>
              </w:rPr>
            </w:pPr>
            <w:r w:rsidRPr="00F526F3">
              <w:rPr>
                <w:b/>
                <w:bCs/>
                <w:sz w:val="34"/>
                <w:szCs w:val="34"/>
              </w:rPr>
              <w:t>Indtægter</w:t>
            </w:r>
          </w:p>
        </w:tc>
        <w:tc>
          <w:tcPr>
            <w:tcW w:w="1134" w:type="dxa"/>
          </w:tcPr>
          <w:p w14:paraId="7DAF7338" w14:textId="77777777" w:rsidR="00F526F3" w:rsidRPr="00F526F3" w:rsidRDefault="00F526F3" w:rsidP="00F526F3">
            <w:pPr>
              <w:rPr>
                <w:b/>
                <w:bCs/>
                <w:sz w:val="34"/>
                <w:szCs w:val="34"/>
              </w:rPr>
            </w:pPr>
            <w:r w:rsidRPr="00F526F3">
              <w:rPr>
                <w:b/>
                <w:bCs/>
                <w:sz w:val="34"/>
                <w:szCs w:val="34"/>
              </w:rPr>
              <w:t>1.959.500</w:t>
            </w:r>
          </w:p>
        </w:tc>
      </w:tr>
      <w:tr w:rsidR="00F526F3" w:rsidRPr="00F526F3" w14:paraId="2608ABD5" w14:textId="77777777" w:rsidTr="00824769">
        <w:tc>
          <w:tcPr>
            <w:tcW w:w="5382" w:type="dxa"/>
          </w:tcPr>
          <w:p w14:paraId="1F598EC9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 xml:space="preserve">Kontingentindtægter, §79 tilskud Københavns kommune, §79 tilskud Frederiksberg kommune, </w:t>
            </w:r>
          </w:p>
          <w:p w14:paraId="49C77768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Andre tilskud fra Københavns kommune</w:t>
            </w:r>
          </w:p>
        </w:tc>
        <w:tc>
          <w:tcPr>
            <w:tcW w:w="1134" w:type="dxa"/>
          </w:tcPr>
          <w:p w14:paraId="043CA814" w14:textId="77777777" w:rsidR="00F526F3" w:rsidRPr="00F526F3" w:rsidRDefault="00F526F3" w:rsidP="00F526F3">
            <w:pPr>
              <w:rPr>
                <w:sz w:val="34"/>
                <w:szCs w:val="34"/>
              </w:rPr>
            </w:pPr>
          </w:p>
        </w:tc>
      </w:tr>
      <w:tr w:rsidR="00F526F3" w:rsidRPr="00F526F3" w14:paraId="2884F8F6" w14:textId="77777777" w:rsidTr="00824769">
        <w:tc>
          <w:tcPr>
            <w:tcW w:w="5382" w:type="dxa"/>
          </w:tcPr>
          <w:p w14:paraId="35B4D66F" w14:textId="77777777" w:rsidR="00F526F3" w:rsidRPr="00F526F3" w:rsidRDefault="00F526F3" w:rsidP="00F526F3">
            <w:pPr>
              <w:rPr>
                <w:sz w:val="34"/>
                <w:szCs w:val="34"/>
              </w:rPr>
            </w:pPr>
          </w:p>
        </w:tc>
        <w:tc>
          <w:tcPr>
            <w:tcW w:w="1134" w:type="dxa"/>
          </w:tcPr>
          <w:p w14:paraId="759321CF" w14:textId="77777777" w:rsidR="00F526F3" w:rsidRPr="00F526F3" w:rsidRDefault="00F526F3" w:rsidP="00F526F3">
            <w:pPr>
              <w:rPr>
                <w:sz w:val="34"/>
                <w:szCs w:val="34"/>
              </w:rPr>
            </w:pPr>
          </w:p>
        </w:tc>
      </w:tr>
      <w:tr w:rsidR="00F526F3" w:rsidRPr="00F526F3" w14:paraId="2842AFF5" w14:textId="77777777" w:rsidTr="00824769">
        <w:tc>
          <w:tcPr>
            <w:tcW w:w="5382" w:type="dxa"/>
          </w:tcPr>
          <w:p w14:paraId="104FCB77" w14:textId="77777777" w:rsidR="00F526F3" w:rsidRPr="00F526F3" w:rsidRDefault="00F526F3" w:rsidP="00F526F3">
            <w:pPr>
              <w:rPr>
                <w:b/>
                <w:bCs/>
                <w:sz w:val="34"/>
                <w:szCs w:val="34"/>
              </w:rPr>
            </w:pPr>
            <w:r w:rsidRPr="00F526F3">
              <w:rPr>
                <w:b/>
                <w:bCs/>
                <w:sz w:val="34"/>
                <w:szCs w:val="34"/>
              </w:rPr>
              <w:lastRenderedPageBreak/>
              <w:t>Udgifter</w:t>
            </w:r>
          </w:p>
        </w:tc>
        <w:tc>
          <w:tcPr>
            <w:tcW w:w="1134" w:type="dxa"/>
          </w:tcPr>
          <w:p w14:paraId="603D3C64" w14:textId="77777777" w:rsidR="00F526F3" w:rsidRPr="00F526F3" w:rsidRDefault="00F526F3" w:rsidP="00F526F3">
            <w:pPr>
              <w:rPr>
                <w:b/>
                <w:bCs/>
                <w:sz w:val="34"/>
                <w:szCs w:val="34"/>
              </w:rPr>
            </w:pPr>
            <w:r w:rsidRPr="00F526F3">
              <w:rPr>
                <w:b/>
                <w:bCs/>
                <w:sz w:val="34"/>
                <w:szCs w:val="34"/>
              </w:rPr>
              <w:t>1.959.500</w:t>
            </w:r>
          </w:p>
        </w:tc>
      </w:tr>
      <w:tr w:rsidR="00F526F3" w:rsidRPr="00F526F3" w14:paraId="3A76A3C0" w14:textId="77777777" w:rsidTr="00824769">
        <w:tc>
          <w:tcPr>
            <w:tcW w:w="5382" w:type="dxa"/>
          </w:tcPr>
          <w:p w14:paraId="21650580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Personaleudgifter</w:t>
            </w:r>
          </w:p>
        </w:tc>
        <w:tc>
          <w:tcPr>
            <w:tcW w:w="1134" w:type="dxa"/>
          </w:tcPr>
          <w:p w14:paraId="3B90BB85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1.040.000</w:t>
            </w:r>
          </w:p>
        </w:tc>
      </w:tr>
      <w:tr w:rsidR="00F526F3" w:rsidRPr="00F526F3" w14:paraId="3958EB04" w14:textId="77777777" w:rsidTr="00824769">
        <w:tc>
          <w:tcPr>
            <w:tcW w:w="5382" w:type="dxa"/>
          </w:tcPr>
          <w:p w14:paraId="7474CCB2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Husleje/Ejendomsudgifter</w:t>
            </w:r>
          </w:p>
        </w:tc>
        <w:tc>
          <w:tcPr>
            <w:tcW w:w="1134" w:type="dxa"/>
          </w:tcPr>
          <w:p w14:paraId="3FDDC199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629.000</w:t>
            </w:r>
          </w:p>
        </w:tc>
      </w:tr>
      <w:tr w:rsidR="00F526F3" w:rsidRPr="00F526F3" w14:paraId="4CF5BCC1" w14:textId="77777777" w:rsidTr="00824769">
        <w:tc>
          <w:tcPr>
            <w:tcW w:w="5382" w:type="dxa"/>
          </w:tcPr>
          <w:p w14:paraId="233CC987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Øvrige udgifter:</w:t>
            </w:r>
          </w:p>
          <w:p w14:paraId="6E0C080C" w14:textId="68B5338C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 xml:space="preserve">Herunder: Kontorhold, Regnskabsførelse og </w:t>
            </w:r>
            <w:r w:rsidR="00E03F3E">
              <w:rPr>
                <w:sz w:val="34"/>
                <w:szCs w:val="34"/>
              </w:rPr>
              <w:t>R</w:t>
            </w:r>
            <w:r w:rsidRPr="00F526F3">
              <w:rPr>
                <w:sz w:val="34"/>
                <w:szCs w:val="34"/>
              </w:rPr>
              <w:t xml:space="preserve">evision, Medlemsrekruttering, </w:t>
            </w:r>
            <w:r w:rsidR="00E03F3E">
              <w:rPr>
                <w:sz w:val="34"/>
                <w:szCs w:val="34"/>
              </w:rPr>
              <w:t>A</w:t>
            </w:r>
            <w:r w:rsidRPr="00F526F3">
              <w:rPr>
                <w:sz w:val="34"/>
                <w:szCs w:val="34"/>
              </w:rPr>
              <w:t xml:space="preserve">nnoncer mm, </w:t>
            </w:r>
          </w:p>
          <w:p w14:paraId="5E9DA38D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Motionsaktiviteter, Mad-og ernæringsaktiviteter, Undervisningsaktiviteter, Andre aktiviteter</w:t>
            </w:r>
          </w:p>
        </w:tc>
        <w:tc>
          <w:tcPr>
            <w:tcW w:w="1134" w:type="dxa"/>
          </w:tcPr>
          <w:p w14:paraId="60984757" w14:textId="77777777" w:rsidR="00F526F3" w:rsidRPr="00F526F3" w:rsidRDefault="00F526F3" w:rsidP="00F526F3">
            <w:pPr>
              <w:rPr>
                <w:sz w:val="34"/>
                <w:szCs w:val="34"/>
              </w:rPr>
            </w:pPr>
            <w:r w:rsidRPr="00F526F3">
              <w:rPr>
                <w:sz w:val="34"/>
                <w:szCs w:val="34"/>
              </w:rPr>
              <w:t>290.500</w:t>
            </w:r>
          </w:p>
        </w:tc>
      </w:tr>
    </w:tbl>
    <w:p w14:paraId="0A572463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4C1BAF7F" w14:textId="0A877387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Det skal nævnes, at der søges en del pulje</w:t>
      </w:r>
      <w:r w:rsidR="00E03F3E">
        <w:rPr>
          <w:sz w:val="34"/>
          <w:szCs w:val="34"/>
        </w:rPr>
        <w:t>-</w:t>
      </w:r>
      <w:r w:rsidRPr="00F526F3">
        <w:rPr>
          <w:sz w:val="34"/>
          <w:szCs w:val="34"/>
        </w:rPr>
        <w:t xml:space="preserve"> og projektmidler til Foreningen Seniorhuset VOC Valby.</w:t>
      </w:r>
    </w:p>
    <w:p w14:paraId="5D288A8E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7758473E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Nedstående bevillinger kan nævnes:</w:t>
      </w:r>
    </w:p>
    <w:p w14:paraId="10B217AD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§ 79 – Københavns kommune (grundbevilling)</w:t>
      </w:r>
    </w:p>
    <w:p w14:paraId="1B430EF5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§ 79 – Frederiksberg kommune (grundbevilling)</w:t>
      </w:r>
    </w:p>
    <w:p w14:paraId="76A18EF0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Revy – midler fra DATS og Valby Lokaludvalg – 11.500 kr.</w:t>
      </w:r>
    </w:p>
    <w:p w14:paraId="2EF58766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Fællesspisning 28.4. 2022 Københavns kommune – 7.500 kr.</w:t>
      </w:r>
    </w:p>
    <w:p w14:paraId="1C58116C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Fællesspisning 8.11. 2022 Københavns kommune – 7.500 kr.</w:t>
      </w:r>
    </w:p>
    <w:p w14:paraId="79A12D01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Spil, aktiviteter og møbler – Fonden Hoffmanns Minde 40.000 kr.</w:t>
      </w:r>
    </w:p>
    <w:p w14:paraId="37487839" w14:textId="0967CA94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2 Taxi Rickshaw</w:t>
      </w:r>
      <w:r w:rsidR="00E03F3E">
        <w:rPr>
          <w:sz w:val="34"/>
          <w:szCs w:val="34"/>
        </w:rPr>
        <w:t>s</w:t>
      </w:r>
      <w:r w:rsidRPr="00F526F3">
        <w:rPr>
          <w:sz w:val="34"/>
          <w:szCs w:val="34"/>
        </w:rPr>
        <w:t xml:space="preserve"> – Valbyfonden 80.000 kr.</w:t>
      </w:r>
    </w:p>
    <w:p w14:paraId="7238FC18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 xml:space="preserve">Synlighed og rekruttering (video) Københavns Kommune 20.000 kr. </w:t>
      </w:r>
    </w:p>
    <w:p w14:paraId="0F2C194F" w14:textId="77777777" w:rsidR="00F526F3" w:rsidRPr="00F526F3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Jubilæums festival musik Valby Lokal udvalg 5.000 kr.</w:t>
      </w:r>
    </w:p>
    <w:p w14:paraId="3A31A91E" w14:textId="6338ED2D" w:rsidR="00F526F3" w:rsidRPr="00621D35" w:rsidRDefault="00F526F3" w:rsidP="00F526F3">
      <w:pPr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 xml:space="preserve">Bordtennis borde – Københavns kommune 8.000 kr. </w:t>
      </w:r>
      <w:r w:rsidRPr="00621D35">
        <w:rPr>
          <w:sz w:val="34"/>
          <w:szCs w:val="34"/>
        </w:rPr>
        <w:tab/>
      </w:r>
      <w:r w:rsidRPr="00621D35">
        <w:rPr>
          <w:sz w:val="34"/>
          <w:szCs w:val="34"/>
        </w:rPr>
        <w:tab/>
      </w:r>
    </w:p>
    <w:p w14:paraId="1E31C4C8" w14:textId="005B9944" w:rsidR="00F526F3" w:rsidRDefault="004C37B3" w:rsidP="004C37B3">
      <w:pPr>
        <w:jc w:val="center"/>
        <w:rPr>
          <w:rFonts w:ascii="Calibri" w:eastAsia="Times New Roman" w:hAnsi="Calibri" w:cs="Calibri"/>
          <w:sz w:val="34"/>
          <w:szCs w:val="34"/>
        </w:rPr>
      </w:pPr>
      <w:r>
        <w:rPr>
          <w:rFonts w:ascii="Calibri" w:eastAsia="Times New Roman" w:hAnsi="Calibri" w:cs="Calibri"/>
          <w:noProof/>
          <w:sz w:val="34"/>
          <w:szCs w:val="34"/>
        </w:rPr>
        <w:drawing>
          <wp:inline distT="0" distB="0" distL="0" distR="0" wp14:anchorId="4EDA83BE" wp14:editId="6C0C536D">
            <wp:extent cx="5155669" cy="2124075"/>
            <wp:effectExtent l="0" t="0" r="698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048" cy="214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26F3">
        <w:rPr>
          <w:rFonts w:ascii="Calibri" w:eastAsia="Times New Roman" w:hAnsi="Calibri" w:cs="Calibri"/>
          <w:sz w:val="34"/>
          <w:szCs w:val="34"/>
        </w:rPr>
        <w:br w:type="page"/>
      </w:r>
    </w:p>
    <w:p w14:paraId="7657012C" w14:textId="77777777" w:rsidR="00F526F3" w:rsidRPr="00F526F3" w:rsidRDefault="00F526F3" w:rsidP="00F526F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sz w:val="34"/>
          <w:szCs w:val="34"/>
        </w:rPr>
      </w:pPr>
      <w:r w:rsidRPr="00F526F3">
        <w:rPr>
          <w:rFonts w:ascii="Calibri" w:eastAsia="Times New Roman" w:hAnsi="Calibri" w:cs="Calibri"/>
          <w:b/>
          <w:bCs/>
          <w:sz w:val="34"/>
          <w:szCs w:val="34"/>
        </w:rPr>
        <w:lastRenderedPageBreak/>
        <w:t>Bestyrelses arbejde i 2022</w:t>
      </w:r>
    </w:p>
    <w:p w14:paraId="02D4F0FF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Bestyrelsen holder månedligt møde den første mandag i måneden</w:t>
      </w:r>
    </w:p>
    <w:p w14:paraId="3E2E0B6D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Bestyrelsen består af:</w:t>
      </w:r>
    </w:p>
    <w:p w14:paraId="07793590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Formand Annie Kristoffersen</w:t>
      </w:r>
    </w:p>
    <w:p w14:paraId="50087B13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Næstformand Vivi Andersen</w:t>
      </w:r>
    </w:p>
    <w:p w14:paraId="706676B8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 xml:space="preserve">Medlem Britt Vibefeldt </w:t>
      </w:r>
    </w:p>
    <w:p w14:paraId="25E5637C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Medlem Birger Pedersen (fratrådt 1. september 2022)</w:t>
      </w:r>
    </w:p>
    <w:p w14:paraId="6C266296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Medlem Steen Pedersen</w:t>
      </w:r>
    </w:p>
    <w:p w14:paraId="17A10CD4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Udpeget af fonden Eva Vinther</w:t>
      </w:r>
    </w:p>
    <w:p w14:paraId="1875F011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Udpeget af fonden Jette Lynnerup Romanelli</w:t>
      </w:r>
    </w:p>
    <w:p w14:paraId="7F8787DA" w14:textId="77777777" w:rsidR="00F526F3" w:rsidRP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Suppleant Helge Nielsen (tiltrådt som ordinært medlem 1.september 2022)</w:t>
      </w:r>
    </w:p>
    <w:p w14:paraId="0D73A192" w14:textId="3B96522C" w:rsidR="00F526F3" w:rsidRDefault="00F526F3" w:rsidP="00F526F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Suppleant Jens Jørgen Kjeldsen</w:t>
      </w:r>
    </w:p>
    <w:p w14:paraId="602B4444" w14:textId="35704FE9" w:rsidR="00F526F3" w:rsidRPr="00724926" w:rsidRDefault="00724926" w:rsidP="00724926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>
        <w:rPr>
          <w:rFonts w:ascii="Calibri" w:eastAsia="Times New Roman" w:hAnsi="Calibri" w:cs="Calibri"/>
          <w:sz w:val="34"/>
          <w:szCs w:val="34"/>
        </w:rPr>
        <w:t>Personale repræsentant Torben Schlægelberger</w:t>
      </w:r>
    </w:p>
    <w:p w14:paraId="26FDF33A" w14:textId="6D74886B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Under bestyrelsens arbejde har der været nedsat forskellige ad-hoc grupper til at varetage særlig</w:t>
      </w:r>
      <w:r w:rsidR="0082684C">
        <w:rPr>
          <w:rFonts w:eastAsia="Times New Roman"/>
          <w:sz w:val="34"/>
          <w:szCs w:val="34"/>
        </w:rPr>
        <w:t>e</w:t>
      </w:r>
      <w:r w:rsidRPr="00F526F3">
        <w:rPr>
          <w:rFonts w:eastAsia="Times New Roman"/>
          <w:sz w:val="34"/>
          <w:szCs w:val="34"/>
        </w:rPr>
        <w:t xml:space="preserve"> aktiviteter f.eks. jubilæumsugen eller arbejdsgrupper for overvejelser og analyser.</w:t>
      </w:r>
    </w:p>
    <w:p w14:paraId="0A91B199" w14:textId="740AA131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 xml:space="preserve">Bestyrelsen har </w:t>
      </w:r>
      <w:r w:rsidR="00724926">
        <w:rPr>
          <w:rFonts w:eastAsia="Times New Roman"/>
          <w:sz w:val="34"/>
          <w:szCs w:val="34"/>
        </w:rPr>
        <w:t xml:space="preserve">bl.a. </w:t>
      </w:r>
      <w:r w:rsidRPr="00F526F3">
        <w:rPr>
          <w:rFonts w:eastAsia="Times New Roman"/>
          <w:sz w:val="34"/>
          <w:szCs w:val="34"/>
        </w:rPr>
        <w:t>arbejdet med nedenstående overskrifter:</w:t>
      </w:r>
    </w:p>
    <w:p w14:paraId="1256E8F7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Planlægning og afvikling af fællesmøde for seniorklubber 8. marts 2022.</w:t>
      </w:r>
    </w:p>
    <w:p w14:paraId="2B340FEB" w14:textId="38A1A0E1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Formalia/underskriftsforhold m.m.</w:t>
      </w:r>
    </w:p>
    <w:p w14:paraId="07536917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Affaldshåndtering i VOC Valby i forbindelse med ny lovgivning.</w:t>
      </w:r>
    </w:p>
    <w:p w14:paraId="25F34C1B" w14:textId="2AA2556D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 xml:space="preserve">50 års jubilæums festival – planlægning og afvikling </w:t>
      </w:r>
      <w:r w:rsidRPr="00F526F3">
        <w:rPr>
          <w:rFonts w:ascii="Calibri" w:eastAsia="Times New Roman" w:hAnsi="Calibri" w:cs="Calibri"/>
        </w:rPr>
        <w:t>(herunder reception, produktion af videofilm, produktion af jubilæumsskrift, fællesspisning, koncerter, foredrag, fernisering, banko og revy)</w:t>
      </w:r>
    </w:p>
    <w:p w14:paraId="01BB7CDB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Arrangementer arrangeret af bestyrelsen.</w:t>
      </w:r>
    </w:p>
    <w:p w14:paraId="10B19742" w14:textId="48B96803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Aktiviteter og ture hen over sommeren 2022.</w:t>
      </w:r>
    </w:p>
    <w:p w14:paraId="08046D37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Regnskabsbehandling 2021.</w:t>
      </w:r>
    </w:p>
    <w:p w14:paraId="2CDE7DDF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Fonds, pulje og projektansøgninger.</w:t>
      </w:r>
    </w:p>
    <w:p w14:paraId="6E8F91E6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PR og rekrutteringsarbejde Seniorklubber i Samarbejde med Københavns kommune.</w:t>
      </w:r>
    </w:p>
    <w:p w14:paraId="14DD261C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Bankospil i VOC Valby</w:t>
      </w:r>
    </w:p>
    <w:p w14:paraId="734DF518" w14:textId="77777777" w:rsidR="00F526F3" w:rsidRPr="00F526F3" w:rsidRDefault="00F526F3" w:rsidP="00F526F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34"/>
          <w:szCs w:val="34"/>
        </w:rPr>
      </w:pPr>
      <w:r w:rsidRPr="00F526F3">
        <w:rPr>
          <w:rFonts w:ascii="Calibri" w:eastAsia="Times New Roman" w:hAnsi="Calibri" w:cs="Calibri"/>
          <w:sz w:val="34"/>
          <w:szCs w:val="34"/>
        </w:rPr>
        <w:t>Plan for aktiviteter/spil 1. sal/3. sal.</w:t>
      </w:r>
    </w:p>
    <w:p w14:paraId="4684EAEE" w14:textId="77777777" w:rsidR="00F526F3" w:rsidRPr="00F526F3" w:rsidRDefault="00F526F3" w:rsidP="00F526F3">
      <w:pPr>
        <w:numPr>
          <w:ilvl w:val="0"/>
          <w:numId w:val="1"/>
        </w:numPr>
        <w:spacing w:after="0" w:line="240" w:lineRule="auto"/>
        <w:rPr>
          <w:b/>
          <w:bCs/>
          <w:sz w:val="34"/>
          <w:szCs w:val="34"/>
        </w:rPr>
      </w:pPr>
      <w:r w:rsidRPr="00F526F3">
        <w:rPr>
          <w:b/>
          <w:bCs/>
          <w:sz w:val="34"/>
          <w:szCs w:val="34"/>
        </w:rPr>
        <w:lastRenderedPageBreak/>
        <w:t>Frivillighed i Foreningen Seniorhuset VOC Valby.</w:t>
      </w:r>
    </w:p>
    <w:p w14:paraId="74357896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VOC Valby er et foreningsorienteret hus og bygger på frivillighed.</w:t>
      </w:r>
    </w:p>
    <w:p w14:paraId="42600150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781F2669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Huset tæller i omegnen af 55 frivillige, men har brug for flere frivillige, hvis vi skal drive et ordentligt hus og gode foreninger.</w:t>
      </w:r>
    </w:p>
    <w:p w14:paraId="5E118DDE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627C6413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Bestyrelsen opfordrer medlemmerne til at byde ind med frivillige roller. Der er bl.a. behov for hjælp til: køkken, cafe, aktiviteter og ture.</w:t>
      </w:r>
    </w:p>
    <w:p w14:paraId="5918125B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736B19A1" w14:textId="77777777" w:rsidR="00F03D9B" w:rsidRDefault="00F526F3" w:rsidP="00F03D9B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Konkret mangler vi stadig frivillige i caféen! Cafeen, som er VOC Valby hjerte, er dækket med frivillige mandage</w:t>
      </w:r>
      <w:r>
        <w:rPr>
          <w:sz w:val="34"/>
          <w:szCs w:val="34"/>
        </w:rPr>
        <w:t>, tirsdage,</w:t>
      </w:r>
      <w:r w:rsidRPr="00F526F3">
        <w:rPr>
          <w:sz w:val="34"/>
          <w:szCs w:val="34"/>
        </w:rPr>
        <w:t xml:space="preserve"> onsdage</w:t>
      </w:r>
      <w:r>
        <w:rPr>
          <w:sz w:val="34"/>
          <w:szCs w:val="34"/>
        </w:rPr>
        <w:t xml:space="preserve"> og torsdage</w:t>
      </w:r>
      <w:r w:rsidRPr="00F526F3">
        <w:rPr>
          <w:sz w:val="34"/>
          <w:szCs w:val="34"/>
        </w:rPr>
        <w:t>. Vi vil gerne have åbent alle ugens hverdage.</w:t>
      </w:r>
    </w:p>
    <w:p w14:paraId="0B8504A7" w14:textId="2635A797" w:rsidR="00F526F3" w:rsidRPr="00F526F3" w:rsidRDefault="00F526F3" w:rsidP="00F03D9B">
      <w:pPr>
        <w:spacing w:after="0" w:line="240" w:lineRule="auto"/>
        <w:jc w:val="center"/>
        <w:rPr>
          <w:sz w:val="34"/>
          <w:szCs w:val="34"/>
        </w:rPr>
      </w:pPr>
      <w:r w:rsidRPr="00F526F3">
        <w:rPr>
          <w:sz w:val="34"/>
          <w:szCs w:val="34"/>
        </w:rPr>
        <w:br/>
      </w:r>
      <w:r w:rsidR="008A63C4">
        <w:rPr>
          <w:rFonts w:ascii="Calibri" w:eastAsia="Times New Roman" w:hAnsi="Calibri" w:cs="Calibri"/>
          <w:noProof/>
          <w:sz w:val="34"/>
          <w:szCs w:val="34"/>
        </w:rPr>
        <w:drawing>
          <wp:inline distT="0" distB="0" distL="0" distR="0" wp14:anchorId="1BD77B20" wp14:editId="349B4781">
            <wp:extent cx="4229100" cy="281940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08" cy="281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85CBD" w14:textId="6235845D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 xml:space="preserve">Som frivillig </w:t>
      </w:r>
      <w:r>
        <w:rPr>
          <w:sz w:val="34"/>
          <w:szCs w:val="34"/>
        </w:rPr>
        <w:t xml:space="preserve">i cafeen </w:t>
      </w:r>
      <w:r w:rsidRPr="00F526F3">
        <w:rPr>
          <w:sz w:val="34"/>
          <w:szCs w:val="34"/>
        </w:rPr>
        <w:t xml:space="preserve">er man selv med til at bestemme, hvad der skal tilbydes den enkelte dag. </w:t>
      </w:r>
    </w:p>
    <w:p w14:paraId="11CAA803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269C3D67" w14:textId="739BD5AF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Vi holder med jævne mellemrum koordinerende caf</w:t>
      </w:r>
      <w:r w:rsidR="009240C0">
        <w:rPr>
          <w:sz w:val="34"/>
          <w:szCs w:val="34"/>
        </w:rPr>
        <w:t>é</w:t>
      </w:r>
      <w:r w:rsidRPr="00F526F3">
        <w:rPr>
          <w:sz w:val="34"/>
          <w:szCs w:val="34"/>
        </w:rPr>
        <w:t xml:space="preserve"> møder, hvor vi drøfter tilbud, aktiviteter, priser, arbejdsmetoder og fødevarehygiejne.</w:t>
      </w:r>
    </w:p>
    <w:p w14:paraId="52EC68BE" w14:textId="4DB1EF00" w:rsidR="00F526F3" w:rsidRPr="00F526F3" w:rsidRDefault="008A63C4" w:rsidP="008A63C4">
      <w:pPr>
        <w:spacing w:after="0" w:line="240" w:lineRule="auto"/>
        <w:jc w:val="center"/>
        <w:rPr>
          <w:sz w:val="34"/>
          <w:szCs w:val="34"/>
        </w:rPr>
      </w:pPr>
      <w:r>
        <w:rPr>
          <w:noProof/>
          <w:sz w:val="34"/>
          <w:szCs w:val="34"/>
        </w:rPr>
        <w:lastRenderedPageBreak/>
        <w:drawing>
          <wp:inline distT="0" distB="0" distL="0" distR="0" wp14:anchorId="1A9BE917" wp14:editId="776B6E48">
            <wp:extent cx="5658485" cy="2975267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653" cy="2995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EF74F" w14:textId="77777777" w:rsidR="00F03D9B" w:rsidRDefault="00F03D9B" w:rsidP="00F526F3">
      <w:pPr>
        <w:spacing w:after="0" w:line="240" w:lineRule="auto"/>
        <w:rPr>
          <w:sz w:val="34"/>
          <w:szCs w:val="34"/>
        </w:rPr>
      </w:pPr>
    </w:p>
    <w:p w14:paraId="795A8A5E" w14:textId="77777777" w:rsidR="00F03D9B" w:rsidRDefault="00F03D9B" w:rsidP="00F526F3">
      <w:pPr>
        <w:spacing w:after="0" w:line="240" w:lineRule="auto"/>
        <w:rPr>
          <w:sz w:val="34"/>
          <w:szCs w:val="34"/>
        </w:rPr>
      </w:pPr>
    </w:p>
    <w:p w14:paraId="527B1012" w14:textId="23727761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 xml:space="preserve">Frivillighed i VOC Valby er, at vi alle tager et fælles ansvar. </w:t>
      </w:r>
    </w:p>
    <w:p w14:paraId="0F44A569" w14:textId="77777777" w:rsidR="00F03D9B" w:rsidRDefault="00F03D9B" w:rsidP="00F526F3">
      <w:pPr>
        <w:spacing w:after="0" w:line="240" w:lineRule="auto"/>
        <w:rPr>
          <w:sz w:val="34"/>
          <w:szCs w:val="34"/>
        </w:rPr>
      </w:pPr>
    </w:p>
    <w:p w14:paraId="56247494" w14:textId="217B38F4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 xml:space="preserve">Et ansvar i VOC Valby </w:t>
      </w:r>
      <w:r>
        <w:rPr>
          <w:sz w:val="34"/>
          <w:szCs w:val="34"/>
        </w:rPr>
        <w:t xml:space="preserve">er også </w:t>
      </w:r>
      <w:r w:rsidRPr="00F526F3">
        <w:rPr>
          <w:sz w:val="34"/>
          <w:szCs w:val="34"/>
        </w:rPr>
        <w:t>mere konkret:</w:t>
      </w:r>
    </w:p>
    <w:p w14:paraId="4F993D23" w14:textId="0085471E" w:rsidR="00F526F3" w:rsidRPr="00F526F3" w:rsidRDefault="00F526F3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at man sætter borde og stole på plads efter brug</w:t>
      </w:r>
      <w:r w:rsidR="009240C0">
        <w:rPr>
          <w:sz w:val="34"/>
          <w:szCs w:val="34"/>
        </w:rPr>
        <w:t xml:space="preserve"> som beskrevet</w:t>
      </w:r>
    </w:p>
    <w:p w14:paraId="44CB4CB8" w14:textId="77777777" w:rsidR="00F526F3" w:rsidRPr="00F526F3" w:rsidRDefault="00F526F3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at man slukker for lyset efter brug</w:t>
      </w:r>
    </w:p>
    <w:p w14:paraId="464B02FD" w14:textId="77777777" w:rsidR="00F526F3" w:rsidRPr="00F526F3" w:rsidRDefault="00F526F3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 xml:space="preserve">at der affaldssorteres i de oplyste fraktioner </w:t>
      </w:r>
    </w:p>
    <w:p w14:paraId="46BE7D13" w14:textId="77777777" w:rsidR="00F526F3" w:rsidRPr="00F526F3" w:rsidRDefault="00F526F3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at der ryddes op efter aktivitet, så der nemt kan gøres rent</w:t>
      </w:r>
    </w:p>
    <w:p w14:paraId="14D12197" w14:textId="1405F908" w:rsidR="00F526F3" w:rsidRDefault="00F526F3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at service og bestik kommer tilbage til</w:t>
      </w:r>
      <w:r w:rsidR="009240C0">
        <w:rPr>
          <w:sz w:val="34"/>
          <w:szCs w:val="34"/>
        </w:rPr>
        <w:t>,</w:t>
      </w:r>
      <w:r w:rsidRPr="00F526F3">
        <w:rPr>
          <w:sz w:val="34"/>
          <w:szCs w:val="34"/>
        </w:rPr>
        <w:t xml:space="preserve"> hvor det er taget</w:t>
      </w:r>
    </w:p>
    <w:p w14:paraId="442F650D" w14:textId="2BA5ABA9" w:rsidR="009240C0" w:rsidRDefault="009240C0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>
        <w:rPr>
          <w:sz w:val="34"/>
          <w:szCs w:val="34"/>
        </w:rPr>
        <w:t>at man tørre fødderne af</w:t>
      </w:r>
    </w:p>
    <w:p w14:paraId="0DB736A8" w14:textId="17B4441F" w:rsidR="004C37B3" w:rsidRPr="00F526F3" w:rsidRDefault="004C37B3" w:rsidP="00F526F3">
      <w:pPr>
        <w:numPr>
          <w:ilvl w:val="0"/>
          <w:numId w:val="7"/>
        </w:numPr>
        <w:spacing w:after="0" w:line="240" w:lineRule="auto"/>
        <w:rPr>
          <w:sz w:val="34"/>
          <w:szCs w:val="34"/>
        </w:rPr>
      </w:pPr>
      <w:r>
        <w:rPr>
          <w:sz w:val="34"/>
          <w:szCs w:val="34"/>
        </w:rPr>
        <w:t>at man efterlader i køkken og toilet i ordentlig stand efter brug</w:t>
      </w:r>
    </w:p>
    <w:p w14:paraId="36024F9C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</w:p>
    <w:p w14:paraId="11B4DE87" w14:textId="77777777" w:rsidR="00F526F3" w:rsidRPr="00F526F3" w:rsidRDefault="00F526F3" w:rsidP="00F526F3">
      <w:pPr>
        <w:spacing w:after="0" w:line="240" w:lineRule="auto"/>
        <w:rPr>
          <w:sz w:val="34"/>
          <w:szCs w:val="34"/>
        </w:rPr>
      </w:pPr>
      <w:r w:rsidRPr="00F526F3">
        <w:rPr>
          <w:sz w:val="34"/>
          <w:szCs w:val="34"/>
        </w:rPr>
        <w:t>Førnævnte skal der i fremtiden nok være mere fokus på, da vi stadig oplever, at medlemmerne glemmer det.</w:t>
      </w:r>
    </w:p>
    <w:p w14:paraId="62C9A620" w14:textId="4412E147" w:rsidR="00F526F3" w:rsidRDefault="00F526F3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23592A3A" w14:textId="2EB5A6D9" w:rsidR="008A63C4" w:rsidRDefault="008A63C4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1B7ABE96" w14:textId="4EEE39A9" w:rsidR="008A63C4" w:rsidRDefault="008A63C4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2426F8F0" w14:textId="6F72B99D" w:rsidR="008A63C4" w:rsidRDefault="008A63C4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1F47A6CF" w14:textId="1AD726E6" w:rsidR="0050522A" w:rsidRDefault="0050522A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4AFBF4E9" w14:textId="3EEF60B1" w:rsidR="0050522A" w:rsidRDefault="0050522A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005D3C2C" w14:textId="77777777" w:rsidR="0050522A" w:rsidRDefault="0050522A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697DCEDA" w14:textId="77777777" w:rsidR="008A63C4" w:rsidRDefault="008A63C4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770F7B39" w14:textId="77777777" w:rsidR="00621D35" w:rsidRDefault="00621D35" w:rsidP="00F526F3">
      <w:pPr>
        <w:spacing w:after="0" w:line="240" w:lineRule="auto"/>
        <w:ind w:left="360"/>
        <w:rPr>
          <w:rFonts w:ascii="Calibri" w:eastAsia="Times New Roman" w:hAnsi="Calibri" w:cs="Calibri"/>
          <w:sz w:val="34"/>
          <w:szCs w:val="34"/>
        </w:rPr>
      </w:pPr>
    </w:p>
    <w:p w14:paraId="6CF70598" w14:textId="77777777" w:rsidR="00F526F3" w:rsidRPr="00F526F3" w:rsidRDefault="00F526F3" w:rsidP="00F526F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sz w:val="34"/>
          <w:szCs w:val="34"/>
        </w:rPr>
      </w:pPr>
      <w:r w:rsidRPr="00F526F3">
        <w:rPr>
          <w:rFonts w:ascii="Calibri" w:eastAsia="Times New Roman" w:hAnsi="Calibri" w:cs="Calibri"/>
          <w:b/>
          <w:bCs/>
          <w:sz w:val="34"/>
          <w:szCs w:val="34"/>
        </w:rPr>
        <w:lastRenderedPageBreak/>
        <w:t xml:space="preserve">Kontingent </w:t>
      </w:r>
    </w:p>
    <w:p w14:paraId="5B9E8E9B" w14:textId="777777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Sidste år besluttede medlemsmødet nedenstående:</w:t>
      </w:r>
    </w:p>
    <w:p w14:paraId="6CD1A9D8" w14:textId="77777777" w:rsidR="00F526F3" w:rsidRPr="00F526F3" w:rsidRDefault="00F526F3" w:rsidP="00F526F3">
      <w:pPr>
        <w:numPr>
          <w:ilvl w:val="0"/>
          <w:numId w:val="2"/>
        </w:numPr>
        <w:contextualSpacing/>
        <w:rPr>
          <w:sz w:val="34"/>
          <w:szCs w:val="34"/>
        </w:rPr>
      </w:pPr>
      <w:r w:rsidRPr="00F526F3">
        <w:rPr>
          <w:sz w:val="34"/>
          <w:szCs w:val="34"/>
        </w:rPr>
        <w:t xml:space="preserve">270 kr. pr. kvartal i 4 kvartaler. </w:t>
      </w:r>
    </w:p>
    <w:p w14:paraId="426DC5FE" w14:textId="77777777" w:rsidR="00F526F3" w:rsidRPr="00F526F3" w:rsidRDefault="00F526F3" w:rsidP="00F526F3">
      <w:pPr>
        <w:numPr>
          <w:ilvl w:val="0"/>
          <w:numId w:val="2"/>
        </w:numPr>
        <w:contextualSpacing/>
        <w:rPr>
          <w:sz w:val="34"/>
          <w:szCs w:val="34"/>
        </w:rPr>
      </w:pPr>
      <w:r w:rsidRPr="00F526F3">
        <w:rPr>
          <w:sz w:val="34"/>
          <w:szCs w:val="34"/>
        </w:rPr>
        <w:t>Forudbetaling for minimum et kvartal ad gangen.</w:t>
      </w:r>
    </w:p>
    <w:p w14:paraId="08518B4D" w14:textId="77777777" w:rsidR="00F526F3" w:rsidRPr="00F526F3" w:rsidRDefault="00F526F3" w:rsidP="00F526F3">
      <w:pPr>
        <w:numPr>
          <w:ilvl w:val="0"/>
          <w:numId w:val="2"/>
        </w:numPr>
        <w:contextualSpacing/>
        <w:rPr>
          <w:sz w:val="34"/>
          <w:szCs w:val="34"/>
        </w:rPr>
      </w:pPr>
      <w:r w:rsidRPr="00F526F3">
        <w:rPr>
          <w:sz w:val="34"/>
          <w:szCs w:val="34"/>
        </w:rPr>
        <w:t>Opsigelse af medlemskab sker med udgangen af et kvartal.</w:t>
      </w:r>
    </w:p>
    <w:p w14:paraId="3B59BD46" w14:textId="77777777" w:rsidR="00F526F3" w:rsidRPr="00F526F3" w:rsidRDefault="00F526F3" w:rsidP="00F526F3">
      <w:pPr>
        <w:numPr>
          <w:ilvl w:val="0"/>
          <w:numId w:val="2"/>
        </w:numPr>
        <w:contextualSpacing/>
        <w:rPr>
          <w:sz w:val="34"/>
          <w:szCs w:val="34"/>
        </w:rPr>
      </w:pPr>
      <w:r w:rsidRPr="00F526F3">
        <w:rPr>
          <w:sz w:val="34"/>
          <w:szCs w:val="34"/>
        </w:rPr>
        <w:t>Rabat ved betaling for et helt år – 950 kr. svarende til 79,16 kr-. månedligt.</w:t>
      </w:r>
    </w:p>
    <w:p w14:paraId="7CBEF806" w14:textId="77777777" w:rsidR="00F526F3" w:rsidRPr="00F526F3" w:rsidRDefault="00F526F3" w:rsidP="00F526F3">
      <w:pPr>
        <w:numPr>
          <w:ilvl w:val="0"/>
          <w:numId w:val="2"/>
        </w:numPr>
        <w:contextualSpacing/>
        <w:rPr>
          <w:sz w:val="34"/>
          <w:szCs w:val="34"/>
        </w:rPr>
      </w:pPr>
      <w:r w:rsidRPr="00F526F3">
        <w:rPr>
          <w:sz w:val="34"/>
          <w:szCs w:val="34"/>
        </w:rPr>
        <w:t>Nyt medlemssystem med mulighed for opkrævning.</w:t>
      </w:r>
    </w:p>
    <w:p w14:paraId="0F4126B4" w14:textId="77777777" w:rsidR="00F526F3" w:rsidRDefault="00F526F3" w:rsidP="00F526F3">
      <w:pPr>
        <w:rPr>
          <w:rFonts w:eastAsia="Times New Roman"/>
          <w:sz w:val="34"/>
          <w:szCs w:val="34"/>
        </w:rPr>
      </w:pPr>
    </w:p>
    <w:p w14:paraId="453DF6F7" w14:textId="717777F0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Nyt medlemssystem er ikke implementeret, da vi stadig ser på mulige systemer/løsninger og måske kobler os på et system, som Menighedsplejen har.</w:t>
      </w:r>
    </w:p>
    <w:p w14:paraId="75383413" w14:textId="63ABADBB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 xml:space="preserve">Desværre oplever vi en del medlemmer, som ikke betaler for sommerperioden og ikke melder sig ud og </w:t>
      </w:r>
      <w:r>
        <w:rPr>
          <w:rFonts w:eastAsia="Times New Roman"/>
          <w:sz w:val="34"/>
          <w:szCs w:val="34"/>
        </w:rPr>
        <w:t xml:space="preserve">efterfølgende </w:t>
      </w:r>
      <w:r w:rsidRPr="00F526F3">
        <w:rPr>
          <w:rFonts w:eastAsia="Times New Roman"/>
          <w:sz w:val="34"/>
          <w:szCs w:val="34"/>
        </w:rPr>
        <w:t>ind</w:t>
      </w:r>
      <w:r>
        <w:rPr>
          <w:rFonts w:eastAsia="Times New Roman"/>
          <w:sz w:val="34"/>
          <w:szCs w:val="34"/>
        </w:rPr>
        <w:t xml:space="preserve"> igen</w:t>
      </w:r>
      <w:r w:rsidRPr="00F526F3">
        <w:rPr>
          <w:rFonts w:eastAsia="Times New Roman"/>
          <w:sz w:val="34"/>
          <w:szCs w:val="34"/>
        </w:rPr>
        <w:t>. Der bliver her argumenteret for</w:t>
      </w:r>
      <w:r w:rsidR="00A033AF">
        <w:rPr>
          <w:rFonts w:eastAsia="Times New Roman"/>
          <w:sz w:val="34"/>
          <w:szCs w:val="34"/>
        </w:rPr>
        <w:t>,</w:t>
      </w:r>
      <w:r w:rsidRPr="00F526F3">
        <w:rPr>
          <w:rFonts w:eastAsia="Times New Roman"/>
          <w:sz w:val="34"/>
          <w:szCs w:val="34"/>
        </w:rPr>
        <w:t xml:space="preserve"> at man ikke bruger huset. </w:t>
      </w:r>
    </w:p>
    <w:p w14:paraId="0832AEA6" w14:textId="18F10177" w:rsidR="00F526F3" w:rsidRP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Reglerne er naturligvis, at man betaler indtil man opsiger sit medlemskab med opsigelsesvarsel</w:t>
      </w:r>
      <w:r>
        <w:rPr>
          <w:rFonts w:eastAsia="Times New Roman"/>
          <w:sz w:val="34"/>
          <w:szCs w:val="34"/>
        </w:rPr>
        <w:t xml:space="preserve"> til udgangen af et kvartal</w:t>
      </w:r>
    </w:p>
    <w:p w14:paraId="1B62BF98" w14:textId="6BD7C14F" w:rsidR="00F526F3" w:rsidRDefault="00F526F3" w:rsidP="00F526F3">
      <w:p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En drøftelse kunne være, hv</w:t>
      </w:r>
      <w:r>
        <w:rPr>
          <w:rFonts w:eastAsia="Times New Roman"/>
          <w:sz w:val="34"/>
          <w:szCs w:val="34"/>
        </w:rPr>
        <w:t xml:space="preserve">ilke </w:t>
      </w:r>
      <w:r w:rsidRPr="00F526F3">
        <w:rPr>
          <w:rFonts w:eastAsia="Times New Roman"/>
          <w:sz w:val="34"/>
          <w:szCs w:val="34"/>
        </w:rPr>
        <w:t>konsekvenser</w:t>
      </w:r>
      <w:r>
        <w:rPr>
          <w:rFonts w:eastAsia="Times New Roman"/>
          <w:sz w:val="34"/>
          <w:szCs w:val="34"/>
        </w:rPr>
        <w:t xml:space="preserve"> der skal håndhæves</w:t>
      </w:r>
      <w:r w:rsidRPr="00F526F3">
        <w:rPr>
          <w:rFonts w:eastAsia="Times New Roman"/>
          <w:sz w:val="34"/>
          <w:szCs w:val="34"/>
        </w:rPr>
        <w:t>, hvis man ikke betaler hele sit kontingent.</w:t>
      </w:r>
    </w:p>
    <w:p w14:paraId="4F1FEE35" w14:textId="3F8304A4" w:rsidR="00F526F3" w:rsidRDefault="00F526F3" w:rsidP="00F526F3">
      <w:pPr>
        <w:rPr>
          <w:rFonts w:eastAsia="Times New Roman"/>
          <w:sz w:val="34"/>
          <w:szCs w:val="34"/>
        </w:rPr>
      </w:pPr>
      <w:r>
        <w:rPr>
          <w:rFonts w:eastAsia="Times New Roman"/>
          <w:sz w:val="34"/>
          <w:szCs w:val="34"/>
        </w:rPr>
        <w:t>Bestyrelsen har to forslag i forbindelse med kontingent (uddybes nærmere i de konkrete beskrivelser) ved dette medlemsmøde:</w:t>
      </w:r>
    </w:p>
    <w:p w14:paraId="2055D295" w14:textId="175A34ED" w:rsidR="00F526F3" w:rsidRPr="00F526F3" w:rsidRDefault="00F526F3" w:rsidP="00F526F3">
      <w:pPr>
        <w:pStyle w:val="Listeafsnit"/>
        <w:numPr>
          <w:ilvl w:val="0"/>
          <w:numId w:val="8"/>
        </w:num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Ægtefælle/samlever rabat</w:t>
      </w:r>
    </w:p>
    <w:p w14:paraId="7AAD20D1" w14:textId="5E772A9E" w:rsidR="00F526F3" w:rsidRDefault="00F526F3" w:rsidP="00F526F3">
      <w:pPr>
        <w:pStyle w:val="Listeafsnit"/>
        <w:numPr>
          <w:ilvl w:val="0"/>
          <w:numId w:val="8"/>
        </w:numPr>
        <w:rPr>
          <w:rFonts w:eastAsia="Times New Roman"/>
          <w:sz w:val="34"/>
          <w:szCs w:val="34"/>
        </w:rPr>
      </w:pPr>
      <w:r w:rsidRPr="00F526F3">
        <w:rPr>
          <w:rFonts w:eastAsia="Times New Roman"/>
          <w:sz w:val="34"/>
          <w:szCs w:val="34"/>
        </w:rPr>
        <w:t>Halvårlig kontingentbetaling</w:t>
      </w:r>
    </w:p>
    <w:p w14:paraId="41D333CE" w14:textId="3EBBDF82" w:rsidR="00F526F3" w:rsidRPr="0080373B" w:rsidRDefault="00F526F3" w:rsidP="0080373B">
      <w:pPr>
        <w:rPr>
          <w:rFonts w:eastAsia="Times New Roman"/>
          <w:b/>
          <w:bCs/>
          <w:sz w:val="34"/>
          <w:szCs w:val="34"/>
        </w:rPr>
      </w:pPr>
      <w:r>
        <w:rPr>
          <w:rFonts w:eastAsia="Times New Roman"/>
          <w:sz w:val="34"/>
          <w:szCs w:val="34"/>
        </w:rPr>
        <w:br w:type="page"/>
      </w:r>
    </w:p>
    <w:p w14:paraId="242D61C7" w14:textId="77777777" w:rsidR="00F526F3" w:rsidRPr="00F526F3" w:rsidRDefault="00F526F3" w:rsidP="00F526F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sz w:val="34"/>
          <w:szCs w:val="34"/>
        </w:rPr>
      </w:pPr>
      <w:r w:rsidRPr="00F526F3">
        <w:rPr>
          <w:rFonts w:ascii="Calibri" w:eastAsia="Times New Roman" w:hAnsi="Calibri" w:cs="Calibri"/>
          <w:b/>
          <w:bCs/>
          <w:sz w:val="34"/>
          <w:szCs w:val="34"/>
        </w:rPr>
        <w:lastRenderedPageBreak/>
        <w:t>Perspektiver for arbejdet i 2023</w:t>
      </w:r>
    </w:p>
    <w:p w14:paraId="7C0CD0ED" w14:textId="1A2B0AD7" w:rsidR="00F526F3" w:rsidRPr="00F526F3" w:rsidRDefault="00F526F3" w:rsidP="00F526F3">
      <w:pPr>
        <w:rPr>
          <w:sz w:val="34"/>
          <w:szCs w:val="34"/>
        </w:rPr>
      </w:pPr>
      <w:r w:rsidRPr="00F526F3">
        <w:rPr>
          <w:sz w:val="34"/>
          <w:szCs w:val="34"/>
        </w:rPr>
        <w:t>Bestyrelsen vil i 2023 arbejde for</w:t>
      </w:r>
      <w:r w:rsidR="00A033AF">
        <w:rPr>
          <w:sz w:val="34"/>
          <w:szCs w:val="34"/>
        </w:rPr>
        <w:t xml:space="preserve"> at</w:t>
      </w:r>
      <w:r w:rsidRPr="00F526F3">
        <w:rPr>
          <w:sz w:val="34"/>
          <w:szCs w:val="34"/>
        </w:rPr>
        <w:t>:</w:t>
      </w:r>
    </w:p>
    <w:p w14:paraId="12B818CC" w14:textId="77777777" w:rsidR="00F526F3" w:rsidRPr="00F526F3" w:rsidRDefault="00F526F3" w:rsidP="00F526F3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34"/>
          <w:szCs w:val="34"/>
        </w:rPr>
      </w:pPr>
      <w:r w:rsidRPr="00F526F3">
        <w:rPr>
          <w:rFonts w:ascii="Calibri" w:hAnsi="Calibri" w:cs="Calibri"/>
          <w:sz w:val="34"/>
          <w:szCs w:val="34"/>
        </w:rPr>
        <w:t>Øge antallet af frivillige.</w:t>
      </w:r>
    </w:p>
    <w:p w14:paraId="3B9C17F6" w14:textId="77777777" w:rsidR="00F526F3" w:rsidRPr="00F526F3" w:rsidRDefault="00F526F3" w:rsidP="00F526F3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34"/>
          <w:szCs w:val="34"/>
        </w:rPr>
      </w:pPr>
      <w:r w:rsidRPr="00F526F3">
        <w:rPr>
          <w:rFonts w:ascii="Calibri" w:hAnsi="Calibri" w:cs="Calibri"/>
          <w:sz w:val="34"/>
          <w:szCs w:val="34"/>
        </w:rPr>
        <w:t>Samarbejde med andre lignende foreninger og organisationer, hvor der kan være interesse fællesskab.</w:t>
      </w:r>
    </w:p>
    <w:p w14:paraId="6E5007A4" w14:textId="79A61DE5" w:rsidR="00F526F3" w:rsidRPr="00F526F3" w:rsidRDefault="00F526F3" w:rsidP="00F526F3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34"/>
          <w:szCs w:val="34"/>
        </w:rPr>
      </w:pPr>
      <w:r w:rsidRPr="00F526F3">
        <w:rPr>
          <w:rFonts w:ascii="Calibri" w:hAnsi="Calibri" w:cs="Calibri"/>
          <w:sz w:val="34"/>
          <w:szCs w:val="34"/>
        </w:rPr>
        <w:t>Fastholde og udvikle aktiviteter f.eks.: Kurser, foredrag, koncerter, event</w:t>
      </w:r>
      <w:r w:rsidR="00A033AF">
        <w:rPr>
          <w:rFonts w:ascii="Calibri" w:hAnsi="Calibri" w:cs="Calibri"/>
          <w:sz w:val="34"/>
          <w:szCs w:val="34"/>
        </w:rPr>
        <w:t>s</w:t>
      </w:r>
      <w:r w:rsidRPr="00F526F3">
        <w:rPr>
          <w:rFonts w:ascii="Calibri" w:hAnsi="Calibri" w:cs="Calibri"/>
          <w:sz w:val="34"/>
          <w:szCs w:val="34"/>
        </w:rPr>
        <w:t>, fredagsbar, fællesspisning, ture ud af huset samt motion og bevægelsesaktiviteter.</w:t>
      </w:r>
    </w:p>
    <w:p w14:paraId="16133290" w14:textId="7F34899E" w:rsidR="0080373B" w:rsidRDefault="00A033AF" w:rsidP="00F526F3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34"/>
          <w:szCs w:val="34"/>
        </w:rPr>
      </w:pPr>
      <w:r>
        <w:rPr>
          <w:rFonts w:ascii="Calibri" w:hAnsi="Calibri" w:cs="Calibri"/>
          <w:sz w:val="34"/>
          <w:szCs w:val="34"/>
        </w:rPr>
        <w:t>Planlægning og a</w:t>
      </w:r>
      <w:r w:rsidR="00F526F3" w:rsidRPr="00F526F3">
        <w:rPr>
          <w:rFonts w:ascii="Calibri" w:hAnsi="Calibri" w:cs="Calibri"/>
          <w:sz w:val="34"/>
          <w:szCs w:val="34"/>
        </w:rPr>
        <w:t>fvikling af VOC Valby festival 2023</w:t>
      </w:r>
    </w:p>
    <w:p w14:paraId="0F41FF2A" w14:textId="487A476E" w:rsidR="00F526F3" w:rsidRPr="00F526F3" w:rsidRDefault="00F526F3" w:rsidP="0080373B">
      <w:pPr>
        <w:spacing w:after="0" w:line="240" w:lineRule="auto"/>
        <w:ind w:left="360"/>
        <w:rPr>
          <w:rFonts w:ascii="Calibri" w:hAnsi="Calibri" w:cs="Calibri"/>
          <w:sz w:val="34"/>
          <w:szCs w:val="34"/>
        </w:rPr>
      </w:pPr>
      <w:r w:rsidRPr="00F526F3">
        <w:rPr>
          <w:rFonts w:ascii="Calibri" w:hAnsi="Calibri" w:cs="Calibri"/>
          <w:sz w:val="34"/>
          <w:szCs w:val="34"/>
        </w:rPr>
        <w:t xml:space="preserve"> </w:t>
      </w:r>
    </w:p>
    <w:p w14:paraId="38A0B1EB" w14:textId="77777777" w:rsidR="00F526F3" w:rsidRPr="00F526F3" w:rsidRDefault="00F526F3" w:rsidP="00F526F3">
      <w:pPr>
        <w:rPr>
          <w:sz w:val="34"/>
          <w:szCs w:val="34"/>
        </w:rPr>
      </w:pPr>
      <w:r w:rsidRPr="00F526F3">
        <w:rPr>
          <w:sz w:val="34"/>
          <w:szCs w:val="34"/>
        </w:rPr>
        <w:t>På bestyrelsens vegne</w:t>
      </w:r>
    </w:p>
    <w:p w14:paraId="5E450FC5" w14:textId="2DF4E943" w:rsidR="0080373B" w:rsidRDefault="00F526F3" w:rsidP="00F526F3">
      <w:pPr>
        <w:rPr>
          <w:sz w:val="34"/>
          <w:szCs w:val="34"/>
        </w:rPr>
      </w:pPr>
      <w:r w:rsidRPr="00F526F3">
        <w:rPr>
          <w:sz w:val="34"/>
          <w:szCs w:val="34"/>
        </w:rPr>
        <w:t>Annie Kristoffersen</w:t>
      </w:r>
    </w:p>
    <w:p w14:paraId="27A56BCF" w14:textId="1025AE15" w:rsidR="00621D35" w:rsidRDefault="00621D35" w:rsidP="00F526F3">
      <w:pPr>
        <w:rPr>
          <w:sz w:val="34"/>
          <w:szCs w:val="34"/>
        </w:rPr>
      </w:pPr>
    </w:p>
    <w:p w14:paraId="109412DB" w14:textId="1BA40A04" w:rsidR="00621D35" w:rsidRDefault="00621D35" w:rsidP="00F526F3">
      <w:pPr>
        <w:rPr>
          <w:sz w:val="34"/>
          <w:szCs w:val="34"/>
        </w:rPr>
      </w:pPr>
    </w:p>
    <w:p w14:paraId="7F21069A" w14:textId="31074944" w:rsidR="00621D35" w:rsidRDefault="00621D35" w:rsidP="00F526F3">
      <w:pPr>
        <w:rPr>
          <w:sz w:val="34"/>
          <w:szCs w:val="34"/>
        </w:rPr>
      </w:pPr>
    </w:p>
    <w:p w14:paraId="7F929156" w14:textId="77777777" w:rsidR="00621D35" w:rsidRDefault="00621D35" w:rsidP="00F526F3">
      <w:pPr>
        <w:rPr>
          <w:sz w:val="34"/>
          <w:szCs w:val="34"/>
        </w:rPr>
      </w:pPr>
    </w:p>
    <w:p w14:paraId="3331B341" w14:textId="1FF5A62E" w:rsidR="0080373B" w:rsidRDefault="00621D35" w:rsidP="00621D35">
      <w:pPr>
        <w:jc w:val="center"/>
        <w:rPr>
          <w:sz w:val="34"/>
          <w:szCs w:val="34"/>
        </w:rPr>
      </w:pPr>
      <w:r>
        <w:rPr>
          <w:noProof/>
          <w:sz w:val="34"/>
          <w:szCs w:val="34"/>
        </w:rPr>
        <w:drawing>
          <wp:inline distT="0" distB="0" distL="0" distR="0" wp14:anchorId="43AE0114" wp14:editId="3F5AF855">
            <wp:extent cx="2961358" cy="5268263"/>
            <wp:effectExtent l="8573" t="0" r="317" b="318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75373" cy="529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373B">
        <w:rPr>
          <w:sz w:val="34"/>
          <w:szCs w:val="34"/>
        </w:rPr>
        <w:br w:type="page"/>
      </w:r>
    </w:p>
    <w:p w14:paraId="2D0D07E8" w14:textId="19811834" w:rsidR="0080373B" w:rsidRDefault="0080373B" w:rsidP="00F526F3">
      <w:pPr>
        <w:rPr>
          <w:sz w:val="34"/>
          <w:szCs w:val="34"/>
        </w:rPr>
      </w:pPr>
      <w:bookmarkStart w:id="0" w:name="_Hlk120012735"/>
      <w:r w:rsidRPr="008431CA">
        <w:rPr>
          <w:b/>
          <w:bCs/>
          <w:sz w:val="34"/>
          <w:szCs w:val="34"/>
          <w:highlight w:val="yellow"/>
        </w:rPr>
        <w:lastRenderedPageBreak/>
        <w:t>Bestyrelsens forslag – Ægtefælle/samlever rabat</w:t>
      </w:r>
    </w:p>
    <w:p w14:paraId="48C3B670" w14:textId="77777777" w:rsidR="008479A5" w:rsidRDefault="0080373B" w:rsidP="00F526F3">
      <w:pPr>
        <w:rPr>
          <w:sz w:val="34"/>
          <w:szCs w:val="34"/>
        </w:rPr>
      </w:pPr>
      <w:r>
        <w:rPr>
          <w:sz w:val="34"/>
          <w:szCs w:val="34"/>
        </w:rPr>
        <w:t xml:space="preserve">I rekrutterings øjemed foreslår bestyrelsen </w:t>
      </w:r>
    </w:p>
    <w:p w14:paraId="2F9F58B0" w14:textId="74D5C2B7" w:rsidR="0080373B" w:rsidRPr="008479A5" w:rsidRDefault="008479A5" w:rsidP="008479A5">
      <w:pPr>
        <w:pStyle w:val="Listeafsnit"/>
        <w:numPr>
          <w:ilvl w:val="0"/>
          <w:numId w:val="10"/>
        </w:numPr>
        <w:rPr>
          <w:b/>
          <w:bCs/>
          <w:i/>
          <w:iCs/>
          <w:sz w:val="34"/>
          <w:szCs w:val="34"/>
        </w:rPr>
      </w:pPr>
      <w:r w:rsidRPr="008479A5">
        <w:rPr>
          <w:b/>
          <w:bCs/>
          <w:i/>
          <w:iCs/>
          <w:sz w:val="34"/>
          <w:szCs w:val="34"/>
        </w:rPr>
        <w:t xml:space="preserve">At der tilbydes </w:t>
      </w:r>
      <w:r w:rsidR="0080373B" w:rsidRPr="008479A5">
        <w:rPr>
          <w:b/>
          <w:bCs/>
          <w:i/>
          <w:iCs/>
          <w:sz w:val="34"/>
          <w:szCs w:val="34"/>
        </w:rPr>
        <w:t>en rabat for ægtefælle/samlever</w:t>
      </w:r>
      <w:r w:rsidRPr="008479A5">
        <w:rPr>
          <w:b/>
          <w:bCs/>
          <w:i/>
          <w:iCs/>
          <w:sz w:val="34"/>
          <w:szCs w:val="34"/>
        </w:rPr>
        <w:t xml:space="preserve"> svarende til 800 kr. for et årligt kontingent.</w:t>
      </w:r>
    </w:p>
    <w:p w14:paraId="24A37D42" w14:textId="77777777" w:rsidR="0080373B" w:rsidRDefault="0080373B" w:rsidP="00F526F3">
      <w:pPr>
        <w:rPr>
          <w:sz w:val="34"/>
          <w:szCs w:val="34"/>
        </w:rPr>
      </w:pPr>
      <w:r>
        <w:rPr>
          <w:sz w:val="34"/>
          <w:szCs w:val="34"/>
        </w:rPr>
        <w:t>Den konkrete rabat tænkes i forbindelse med årlig betaling for et år, hvor den ene betaler 950 kr. årligt og ægtefælle/samlever tilbydes en rabat så det årlige kontingent udgør 800 kr.</w:t>
      </w:r>
    </w:p>
    <w:p w14:paraId="089E2B29" w14:textId="179AF6E5" w:rsidR="0080373B" w:rsidRDefault="0080373B" w:rsidP="00F526F3">
      <w:pPr>
        <w:rPr>
          <w:sz w:val="34"/>
          <w:szCs w:val="34"/>
        </w:rPr>
      </w:pPr>
      <w:r>
        <w:rPr>
          <w:sz w:val="34"/>
          <w:szCs w:val="34"/>
        </w:rPr>
        <w:t>Rabatten opnås kun ved årlig betaling for begge parter.</w:t>
      </w:r>
    </w:p>
    <w:p w14:paraId="37E51513" w14:textId="48BB74F1" w:rsidR="0080373B" w:rsidRDefault="00283AFD" w:rsidP="00F526F3">
      <w:pPr>
        <w:rPr>
          <w:sz w:val="34"/>
          <w:szCs w:val="34"/>
        </w:rPr>
      </w:pPr>
      <w:r>
        <w:rPr>
          <w:sz w:val="34"/>
          <w:szCs w:val="34"/>
        </w:rPr>
        <w:t>Opstart fra 2023.</w:t>
      </w:r>
    </w:p>
    <w:p w14:paraId="728D92DB" w14:textId="36EA7CEA" w:rsidR="0080373B" w:rsidRDefault="0080373B" w:rsidP="00F526F3">
      <w:pPr>
        <w:rPr>
          <w:sz w:val="34"/>
          <w:szCs w:val="34"/>
        </w:rPr>
      </w:pPr>
      <w:r w:rsidRPr="008431CA">
        <w:rPr>
          <w:b/>
          <w:bCs/>
          <w:sz w:val="34"/>
          <w:szCs w:val="34"/>
          <w:highlight w:val="yellow"/>
        </w:rPr>
        <w:t>Bestyrelsens forslag – Halvårlig kontingent betaling</w:t>
      </w:r>
    </w:p>
    <w:p w14:paraId="5CC6FF9D" w14:textId="61BA3E3F" w:rsidR="0080373B" w:rsidRDefault="0080373B" w:rsidP="00F526F3">
      <w:pPr>
        <w:rPr>
          <w:sz w:val="34"/>
          <w:szCs w:val="34"/>
        </w:rPr>
      </w:pPr>
      <w:r>
        <w:rPr>
          <w:sz w:val="34"/>
          <w:szCs w:val="34"/>
        </w:rPr>
        <w:t xml:space="preserve">Tidligere var der månedlig kontingent </w:t>
      </w:r>
      <w:r w:rsidR="00283AFD">
        <w:rPr>
          <w:sz w:val="34"/>
          <w:szCs w:val="34"/>
        </w:rPr>
        <w:t xml:space="preserve">opkrævning og </w:t>
      </w:r>
      <w:r>
        <w:rPr>
          <w:sz w:val="34"/>
          <w:szCs w:val="34"/>
        </w:rPr>
        <w:t>betaling</w:t>
      </w:r>
      <w:r w:rsidR="00283AFD">
        <w:rPr>
          <w:sz w:val="34"/>
          <w:szCs w:val="34"/>
        </w:rPr>
        <w:t xml:space="preserve"> i VOC Valby.</w:t>
      </w:r>
    </w:p>
    <w:p w14:paraId="40F2E0E9" w14:textId="5511E1A5" w:rsidR="00283AFD" w:rsidRDefault="00283AFD" w:rsidP="00F526F3">
      <w:pPr>
        <w:rPr>
          <w:sz w:val="34"/>
          <w:szCs w:val="34"/>
        </w:rPr>
      </w:pPr>
      <w:r>
        <w:rPr>
          <w:sz w:val="34"/>
          <w:szCs w:val="34"/>
        </w:rPr>
        <w:t>På nuværende tidspunkt opkræves/betales kontingent forud hvert kvartal</w:t>
      </w:r>
      <w:r w:rsidR="004C37B3">
        <w:rPr>
          <w:sz w:val="34"/>
          <w:szCs w:val="34"/>
        </w:rPr>
        <w:t>,</w:t>
      </w:r>
      <w:r>
        <w:rPr>
          <w:sz w:val="34"/>
          <w:szCs w:val="34"/>
        </w:rPr>
        <w:t xml:space="preserve"> og en eventuel udmelding kan ske til udgangen af et kvartal.</w:t>
      </w:r>
    </w:p>
    <w:p w14:paraId="393F39A1" w14:textId="77777777" w:rsidR="00283AFD" w:rsidRDefault="00283AFD" w:rsidP="00F526F3">
      <w:pPr>
        <w:rPr>
          <w:sz w:val="34"/>
          <w:szCs w:val="34"/>
        </w:rPr>
      </w:pPr>
      <w:r>
        <w:rPr>
          <w:sz w:val="34"/>
          <w:szCs w:val="34"/>
        </w:rPr>
        <w:t>Bestyrelsen forslår med baggrund i en lettere administration</w:t>
      </w:r>
    </w:p>
    <w:p w14:paraId="605CCCD6" w14:textId="3F025D81" w:rsidR="00283AFD" w:rsidRPr="008479A5" w:rsidRDefault="008479A5" w:rsidP="008479A5">
      <w:pPr>
        <w:pStyle w:val="Listeafsnit"/>
        <w:numPr>
          <w:ilvl w:val="0"/>
          <w:numId w:val="9"/>
        </w:numPr>
        <w:rPr>
          <w:b/>
          <w:bCs/>
          <w:i/>
          <w:iCs/>
          <w:sz w:val="34"/>
          <w:szCs w:val="34"/>
        </w:rPr>
      </w:pPr>
      <w:r w:rsidRPr="008479A5">
        <w:rPr>
          <w:b/>
          <w:bCs/>
          <w:i/>
          <w:iCs/>
          <w:sz w:val="34"/>
          <w:szCs w:val="34"/>
        </w:rPr>
        <w:t>A</w:t>
      </w:r>
      <w:r w:rsidR="00283AFD" w:rsidRPr="008479A5">
        <w:rPr>
          <w:b/>
          <w:bCs/>
          <w:i/>
          <w:iCs/>
          <w:sz w:val="34"/>
          <w:szCs w:val="34"/>
        </w:rPr>
        <w:t>t kontingentet pr. 2023 opkræves/betales for et halvt år og en eventuel udmelding kan ske til udgangen af et halvår.</w:t>
      </w:r>
    </w:p>
    <w:p w14:paraId="45030129" w14:textId="57CD7E67" w:rsidR="00283AFD" w:rsidRDefault="008479A5" w:rsidP="00F526F3">
      <w:pPr>
        <w:rPr>
          <w:sz w:val="34"/>
          <w:szCs w:val="34"/>
        </w:rPr>
      </w:pPr>
      <w:r>
        <w:rPr>
          <w:sz w:val="34"/>
          <w:szCs w:val="34"/>
        </w:rPr>
        <w:t>Hvis</w:t>
      </w:r>
      <w:r w:rsidR="00283AFD">
        <w:rPr>
          <w:sz w:val="34"/>
          <w:szCs w:val="34"/>
        </w:rPr>
        <w:t xml:space="preserve"> man starter </w:t>
      </w:r>
      <w:r w:rsidR="00283AFD" w:rsidRPr="008479A5">
        <w:rPr>
          <w:sz w:val="34"/>
          <w:szCs w:val="34"/>
          <w:u w:val="single"/>
        </w:rPr>
        <w:t>som nyt medlem</w:t>
      </w:r>
      <w:r w:rsidR="00283AFD">
        <w:rPr>
          <w:sz w:val="34"/>
          <w:szCs w:val="34"/>
        </w:rPr>
        <w:t xml:space="preserve"> midt i halvårsperioden betales der </w:t>
      </w:r>
      <w:r>
        <w:rPr>
          <w:sz w:val="34"/>
          <w:szCs w:val="34"/>
        </w:rPr>
        <w:t xml:space="preserve">for de konkrete måneder. </w:t>
      </w:r>
    </w:p>
    <w:p w14:paraId="01770FB6" w14:textId="58E6B835" w:rsidR="008479A5" w:rsidRDefault="008479A5" w:rsidP="00F526F3">
      <w:pPr>
        <w:rPr>
          <w:sz w:val="34"/>
          <w:szCs w:val="34"/>
        </w:rPr>
      </w:pPr>
      <w:r>
        <w:rPr>
          <w:sz w:val="34"/>
          <w:szCs w:val="34"/>
        </w:rPr>
        <w:t>Hvis du udmelder dig og melder dig ind igen opkræves/betales et halvårs kontingent.</w:t>
      </w:r>
      <w:r w:rsidR="00AD0CB8">
        <w:rPr>
          <w:sz w:val="34"/>
          <w:szCs w:val="34"/>
        </w:rPr>
        <w:t xml:space="preserve"> Et halvår = 1</w:t>
      </w:r>
      <w:r w:rsidR="00F03D9B">
        <w:rPr>
          <w:sz w:val="34"/>
          <w:szCs w:val="34"/>
        </w:rPr>
        <w:t>/1-30/6 og 1/7-31/12</w:t>
      </w:r>
    </w:p>
    <w:p w14:paraId="4B508949" w14:textId="2A0A5594" w:rsidR="008479A5" w:rsidRPr="008431CA" w:rsidRDefault="008479A5" w:rsidP="00F526F3">
      <w:pPr>
        <w:rPr>
          <w:b/>
          <w:bCs/>
          <w:sz w:val="34"/>
          <w:szCs w:val="34"/>
        </w:rPr>
      </w:pPr>
      <w:r w:rsidRPr="008431CA">
        <w:rPr>
          <w:b/>
          <w:bCs/>
          <w:sz w:val="34"/>
          <w:szCs w:val="34"/>
          <w:highlight w:val="yellow"/>
        </w:rPr>
        <w:t>Bestyrelsen</w:t>
      </w:r>
      <w:r w:rsidR="004C37B3">
        <w:rPr>
          <w:b/>
          <w:bCs/>
          <w:sz w:val="34"/>
          <w:szCs w:val="34"/>
          <w:highlight w:val="yellow"/>
        </w:rPr>
        <w:t>s</w:t>
      </w:r>
      <w:r w:rsidRPr="008431CA">
        <w:rPr>
          <w:b/>
          <w:bCs/>
          <w:sz w:val="34"/>
          <w:szCs w:val="34"/>
          <w:highlight w:val="yellow"/>
        </w:rPr>
        <w:t xml:space="preserve"> forslag – vedtægter tilføjes beskrivelse af tegningsret</w:t>
      </w:r>
    </w:p>
    <w:p w14:paraId="388B1429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§ 9 Bestyrelsen tilføjes teksten </w:t>
      </w:r>
    </w:p>
    <w:p w14:paraId="625FF80C" w14:textId="791C57F1" w:rsidR="008431CA" w:rsidRDefault="008431CA" w:rsidP="008431CA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”</w:t>
      </w:r>
      <w:r w:rsidRPr="008431CA">
        <w:t xml:space="preserve"> </w:t>
      </w:r>
      <w:r w:rsidRPr="008431CA">
        <w:rPr>
          <w:sz w:val="34"/>
          <w:szCs w:val="34"/>
        </w:rPr>
        <w:t>Foreningen tegnes af formand eller næstformand i forening med et andet bestyrelsesmedlem”</w:t>
      </w:r>
    </w:p>
    <w:bookmarkEnd w:id="0"/>
    <w:p w14:paraId="2812B013" w14:textId="77777777" w:rsidR="008431CA" w:rsidRPr="008431CA" w:rsidRDefault="008431CA" w:rsidP="008431CA">
      <w:pPr>
        <w:rPr>
          <w:b/>
          <w:bCs/>
          <w:sz w:val="34"/>
          <w:szCs w:val="34"/>
        </w:rPr>
      </w:pPr>
      <w:r>
        <w:rPr>
          <w:sz w:val="34"/>
          <w:szCs w:val="34"/>
        </w:rPr>
        <w:br w:type="page"/>
      </w:r>
      <w:r w:rsidRPr="008431CA">
        <w:rPr>
          <w:b/>
          <w:bCs/>
          <w:sz w:val="34"/>
          <w:szCs w:val="34"/>
        </w:rPr>
        <w:lastRenderedPageBreak/>
        <w:t>Vedtægter for Seniorhuset VOC Valby</w:t>
      </w:r>
    </w:p>
    <w:p w14:paraId="6FF97E06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1 Navn og hjemsted</w:t>
      </w:r>
    </w:p>
    <w:p w14:paraId="5164A410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Foreningens navn er Seniorhuset VOC Valby.</w:t>
      </w:r>
    </w:p>
    <w:p w14:paraId="1CF6EBA2" w14:textId="6981D20D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Foreningens hjemsted er Gammel Jernbanevej 25</w:t>
      </w:r>
      <w:r w:rsidR="004C37B3">
        <w:rPr>
          <w:sz w:val="34"/>
          <w:szCs w:val="34"/>
        </w:rPr>
        <w:t>,</w:t>
      </w:r>
      <w:r w:rsidRPr="008431CA">
        <w:rPr>
          <w:sz w:val="34"/>
          <w:szCs w:val="34"/>
        </w:rPr>
        <w:t xml:space="preserve"> Københavns Kommune, Valby.</w:t>
      </w:r>
    </w:p>
    <w:p w14:paraId="47BA55F5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2 Baggrund</w:t>
      </w:r>
    </w:p>
    <w:p w14:paraId="52806302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Foreningen Seniorhuset VOC Valby har til huse i bygningen Gammel Jernbanevej 25, 2500 Valby.</w:t>
      </w:r>
    </w:p>
    <w:p w14:paraId="226316C0" w14:textId="6C96CC54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Huset består af 4 etager og en kælder, hvor der primært drives aktiviteter og samværstilbud for seniorer</w:t>
      </w:r>
      <w:r w:rsidR="004C37B3">
        <w:rPr>
          <w:sz w:val="34"/>
          <w:szCs w:val="34"/>
        </w:rPr>
        <w:t>, der er</w:t>
      </w:r>
      <w:r w:rsidRPr="008431CA">
        <w:rPr>
          <w:sz w:val="34"/>
          <w:szCs w:val="34"/>
        </w:rPr>
        <w:t xml:space="preserve"> medlem af foreningen Seniorhuset VOC Valby.</w:t>
      </w:r>
    </w:p>
    <w:p w14:paraId="4E6C811E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3 Formål og aktiviteter</w:t>
      </w:r>
    </w:p>
    <w:p w14:paraId="33A22CAC" w14:textId="27EFC8E0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Seniorhuset VOC Valby er et åbent tilbud for alle ældre </w:t>
      </w:r>
      <w:r w:rsidR="004C37B3">
        <w:rPr>
          <w:sz w:val="34"/>
          <w:szCs w:val="34"/>
        </w:rPr>
        <w:t>kø</w:t>
      </w:r>
      <w:r w:rsidRPr="008431CA">
        <w:rPr>
          <w:sz w:val="34"/>
          <w:szCs w:val="34"/>
        </w:rPr>
        <w:t>benhavnere. Tilbuddet fordrer medlemskab af foreningen.</w:t>
      </w:r>
    </w:p>
    <w:p w14:paraId="6F9894FA" w14:textId="6C1FF19C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Seniorhuset VOC Valby </w:t>
      </w:r>
      <w:r w:rsidR="004C37B3">
        <w:rPr>
          <w:sz w:val="34"/>
          <w:szCs w:val="34"/>
        </w:rPr>
        <w:t xml:space="preserve">har </w:t>
      </w:r>
      <w:r w:rsidRPr="008431CA">
        <w:rPr>
          <w:sz w:val="34"/>
          <w:szCs w:val="34"/>
        </w:rPr>
        <w:t>følgende formål:</w:t>
      </w:r>
    </w:p>
    <w:p w14:paraId="4B983A7F" w14:textId="76B8E8E8" w:rsidR="008431CA" w:rsidRPr="008431CA" w:rsidRDefault="008431CA" w:rsidP="008431CA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 xml:space="preserve">Tilbyde aktiviteter, der fremmer fysisk og psykisk sundhed </w:t>
      </w:r>
      <w:proofErr w:type="gramStart"/>
      <w:r w:rsidRPr="008431CA">
        <w:rPr>
          <w:sz w:val="34"/>
          <w:szCs w:val="34"/>
        </w:rPr>
        <w:t>eksempelvis</w:t>
      </w:r>
      <w:proofErr w:type="gramEnd"/>
      <w:r w:rsidRPr="008431CA">
        <w:rPr>
          <w:sz w:val="34"/>
          <w:szCs w:val="34"/>
        </w:rPr>
        <w:t>:</w:t>
      </w:r>
    </w:p>
    <w:p w14:paraId="2A0907C2" w14:textId="2084D0F4" w:rsidR="008431CA" w:rsidRPr="008431CA" w:rsidRDefault="008431CA" w:rsidP="00CD1215">
      <w:pPr>
        <w:pStyle w:val="Listeafsnit"/>
        <w:numPr>
          <w:ilvl w:val="1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Motion og træning, som forebygger tab af funktionsniveau og kognitive færdigheder.</w:t>
      </w:r>
    </w:p>
    <w:p w14:paraId="377B6D5A" w14:textId="1D5A72E2" w:rsidR="008431CA" w:rsidRPr="008431CA" w:rsidRDefault="008431CA" w:rsidP="00CD1215">
      <w:pPr>
        <w:pStyle w:val="Listeafsnit"/>
        <w:numPr>
          <w:ilvl w:val="1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Spisning og madlavning.</w:t>
      </w:r>
    </w:p>
    <w:p w14:paraId="151EE14D" w14:textId="46C97708" w:rsidR="008431CA" w:rsidRPr="008431CA" w:rsidRDefault="008431CA" w:rsidP="00CD1215">
      <w:pPr>
        <w:pStyle w:val="Listeafsnit"/>
        <w:numPr>
          <w:ilvl w:val="1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Socialt samvær omkring interessefællesskaber.</w:t>
      </w:r>
    </w:p>
    <w:p w14:paraId="5CB60503" w14:textId="2250EE0B" w:rsidR="008431CA" w:rsidRPr="008431CA" w:rsidRDefault="008431CA" w:rsidP="00CD1215">
      <w:pPr>
        <w:pStyle w:val="Listeafsnit"/>
        <w:numPr>
          <w:ilvl w:val="1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Åbne sociale fællesskaber</w:t>
      </w:r>
      <w:r w:rsidR="004C37B3">
        <w:rPr>
          <w:sz w:val="34"/>
          <w:szCs w:val="34"/>
        </w:rPr>
        <w:t>,</w:t>
      </w:r>
      <w:r w:rsidRPr="008431CA">
        <w:rPr>
          <w:sz w:val="34"/>
          <w:szCs w:val="34"/>
        </w:rPr>
        <w:t xml:space="preserve"> der støtter op i forhold til overgangen fra arbejdslivet, ensomhed og kriser.</w:t>
      </w:r>
    </w:p>
    <w:p w14:paraId="4DEB2D37" w14:textId="05BBDB17" w:rsidR="008431CA" w:rsidRPr="008431CA" w:rsidRDefault="008431CA" w:rsidP="008431CA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At være udviklende og opsøgende i forhold til at rekruttere nye medlemmer og brugere.</w:t>
      </w:r>
    </w:p>
    <w:p w14:paraId="52326AC0" w14:textId="15C8E7D4" w:rsidR="008431CA" w:rsidRPr="008431CA" w:rsidRDefault="008431CA" w:rsidP="008431CA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>At være udviklende og opsøgende i forhold til at søge samarbejde og partnerskaber med andre</w:t>
      </w:r>
      <w:r w:rsidR="004C37B3">
        <w:rPr>
          <w:sz w:val="34"/>
          <w:szCs w:val="34"/>
        </w:rPr>
        <w:t>,</w:t>
      </w:r>
      <w:r w:rsidRPr="008431CA">
        <w:rPr>
          <w:sz w:val="34"/>
          <w:szCs w:val="34"/>
        </w:rPr>
        <w:t xml:space="preserve"> herunder det etablerede kommunale tilbud, andre lignende tilbud, virksomheder og civilsamfundet.</w:t>
      </w:r>
    </w:p>
    <w:p w14:paraId="7336246F" w14:textId="6D5D9DFD" w:rsidR="008431CA" w:rsidRPr="008431CA" w:rsidRDefault="008431CA" w:rsidP="008431CA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t xml:space="preserve">Giver muligheder for at ældre kan være aktive og frivillige. </w:t>
      </w:r>
    </w:p>
    <w:p w14:paraId="7F20AA9C" w14:textId="278AC13F" w:rsidR="008431CA" w:rsidRPr="008431CA" w:rsidRDefault="008431CA" w:rsidP="008431CA">
      <w:pPr>
        <w:pStyle w:val="Listeafsnit"/>
        <w:numPr>
          <w:ilvl w:val="0"/>
          <w:numId w:val="9"/>
        </w:numPr>
        <w:rPr>
          <w:sz w:val="34"/>
          <w:szCs w:val="34"/>
        </w:rPr>
      </w:pPr>
      <w:r w:rsidRPr="008431CA">
        <w:rPr>
          <w:sz w:val="34"/>
          <w:szCs w:val="34"/>
        </w:rPr>
        <w:lastRenderedPageBreak/>
        <w:t>At bidrage til øget brugerstyring, studiekredse/cirkler, medansvar, frivillighed og den enkeltes aktive indsats til at øge selvansvarlighed – egenomsorg – selvværd.</w:t>
      </w:r>
    </w:p>
    <w:p w14:paraId="233E1F48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 xml:space="preserve">§ 4 Ledelse og personale </w:t>
      </w:r>
    </w:p>
    <w:p w14:paraId="2142C355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Bestyrelsen af Foreningen Seniorhuset VOC Valby ansætter i samarbejde med Fonden VOC Valby centerlederen. Bestyrelsen kan bemyndige centerlederen til at ansætte og afskedige øvrigt personale indenfor rammen.</w:t>
      </w:r>
    </w:p>
    <w:p w14:paraId="194C53DF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5 Medlemsforhold</w:t>
      </w:r>
    </w:p>
    <w:p w14:paraId="203A4A23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Som medlem Seniorhuset VOC Valby optages </w:t>
      </w:r>
      <w:proofErr w:type="spellStart"/>
      <w:r w:rsidRPr="008431CA">
        <w:rPr>
          <w:sz w:val="34"/>
          <w:szCs w:val="34"/>
        </w:rPr>
        <w:t>selvhjulpende</w:t>
      </w:r>
      <w:proofErr w:type="spellEnd"/>
      <w:r w:rsidRPr="008431CA">
        <w:rPr>
          <w:sz w:val="34"/>
          <w:szCs w:val="34"/>
        </w:rPr>
        <w:t>:</w:t>
      </w:r>
    </w:p>
    <w:p w14:paraId="773AD610" w14:textId="01CCA2DE" w:rsidR="008431CA" w:rsidRPr="00CD1215" w:rsidRDefault="008431CA" w:rsidP="00CD1215">
      <w:pPr>
        <w:pStyle w:val="Listeafsnit"/>
        <w:numPr>
          <w:ilvl w:val="0"/>
          <w:numId w:val="11"/>
        </w:numPr>
        <w:rPr>
          <w:sz w:val="34"/>
          <w:szCs w:val="34"/>
        </w:rPr>
      </w:pPr>
      <w:r w:rsidRPr="00CD1215">
        <w:rPr>
          <w:sz w:val="34"/>
          <w:szCs w:val="34"/>
        </w:rPr>
        <w:t>Efterlønsmodtager</w:t>
      </w:r>
      <w:r w:rsidR="004C37B3">
        <w:rPr>
          <w:sz w:val="34"/>
          <w:szCs w:val="34"/>
        </w:rPr>
        <w:t>e</w:t>
      </w:r>
    </w:p>
    <w:p w14:paraId="27330A3E" w14:textId="59573658" w:rsidR="008431CA" w:rsidRPr="00CD1215" w:rsidRDefault="008431CA" w:rsidP="00CD1215">
      <w:pPr>
        <w:pStyle w:val="Listeafsnit"/>
        <w:numPr>
          <w:ilvl w:val="0"/>
          <w:numId w:val="11"/>
        </w:numPr>
        <w:rPr>
          <w:sz w:val="34"/>
          <w:szCs w:val="34"/>
        </w:rPr>
      </w:pPr>
      <w:r w:rsidRPr="00CD1215">
        <w:rPr>
          <w:sz w:val="34"/>
          <w:szCs w:val="34"/>
        </w:rPr>
        <w:t>Pensionist</w:t>
      </w:r>
      <w:r w:rsidR="004C37B3">
        <w:rPr>
          <w:sz w:val="34"/>
          <w:szCs w:val="34"/>
        </w:rPr>
        <w:t>er</w:t>
      </w:r>
    </w:p>
    <w:p w14:paraId="6C1CABB0" w14:textId="09097D50" w:rsidR="008431CA" w:rsidRPr="00CD1215" w:rsidRDefault="008431CA" w:rsidP="00CD1215">
      <w:pPr>
        <w:pStyle w:val="Listeafsnit"/>
        <w:numPr>
          <w:ilvl w:val="0"/>
          <w:numId w:val="11"/>
        </w:numPr>
        <w:rPr>
          <w:sz w:val="34"/>
          <w:szCs w:val="34"/>
        </w:rPr>
      </w:pPr>
      <w:r w:rsidRPr="00CD1215">
        <w:rPr>
          <w:sz w:val="34"/>
          <w:szCs w:val="34"/>
        </w:rPr>
        <w:t>Førtidspensionister</w:t>
      </w:r>
    </w:p>
    <w:p w14:paraId="22F35D80" w14:textId="2290CA69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Administration beskriver nærmere procedure</w:t>
      </w:r>
      <w:r w:rsidR="004C37B3">
        <w:rPr>
          <w:sz w:val="34"/>
          <w:szCs w:val="34"/>
        </w:rPr>
        <w:t>n</w:t>
      </w:r>
      <w:r w:rsidRPr="008431CA">
        <w:rPr>
          <w:sz w:val="34"/>
          <w:szCs w:val="34"/>
        </w:rPr>
        <w:t xml:space="preserve"> i forhold til indmeldelse, medlemskabet og udmeldelse.</w:t>
      </w:r>
    </w:p>
    <w:p w14:paraId="6D56B3F7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6 Kontingent</w:t>
      </w:r>
    </w:p>
    <w:p w14:paraId="3242FAF9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Kontingent betales i henhold til godkendelse og anvisning fra Foreningen Seniorhuset VOC Valby.</w:t>
      </w:r>
    </w:p>
    <w:p w14:paraId="4EA30031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7 Udelukkelse og eksklusion</w:t>
      </w:r>
    </w:p>
    <w:p w14:paraId="5E4B3A8E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Eksklusion og udelukkelse kan foretages, hvis der foreligger helt særlige forhold.</w:t>
      </w:r>
    </w:p>
    <w:p w14:paraId="071242DD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8 Medlemsmøder og valg til Bestyrelse.</w:t>
      </w:r>
    </w:p>
    <w:p w14:paraId="629BD3A0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Det årlige medlemsmøde med valg til Foreningen Seniorhuset VOC Valby er den højeste myndighed. Mødet afholdes i november måned.</w:t>
      </w:r>
    </w:p>
    <w:p w14:paraId="0F129BF0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Bestyrelsen indkalder til det årlige valgmøde med passende varsel. </w:t>
      </w:r>
    </w:p>
    <w:p w14:paraId="57F4EE7F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Dagsorden udsendes senest en uge før mødet.</w:t>
      </w:r>
    </w:p>
    <w:p w14:paraId="6A6E73B2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lastRenderedPageBreak/>
        <w:t>Valgbarhed og stemmeberettigede er medlemmer der er ajour med kontingent.</w:t>
      </w:r>
    </w:p>
    <w:p w14:paraId="2A5973A5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Mødet er beslutningsdygtigt uanset antallet af fremmødte.</w:t>
      </w:r>
    </w:p>
    <w:p w14:paraId="44B63DB5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Valgmødets dagsorden indeholder mindst:</w:t>
      </w:r>
    </w:p>
    <w:p w14:paraId="1E6A2E82" w14:textId="55E4D763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1.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>Valg af dirigent</w:t>
      </w:r>
    </w:p>
    <w:p w14:paraId="6A86FE53" w14:textId="4727E04F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2.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>Bestyrelsens beretning</w:t>
      </w:r>
    </w:p>
    <w:p w14:paraId="57D7B2D5" w14:textId="5FD50D64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3.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>Behandling af indkomne forslag</w:t>
      </w:r>
    </w:p>
    <w:p w14:paraId="08F478D0" w14:textId="0B6F953D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4.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 xml:space="preserve">Valg til Bestyrelsen </w:t>
      </w:r>
    </w:p>
    <w:p w14:paraId="25CB7877" w14:textId="52BD0BD1" w:rsidR="008431CA" w:rsidRPr="008431CA" w:rsidRDefault="008431CA" w:rsidP="00CD1215">
      <w:pPr>
        <w:ind w:left="1304"/>
        <w:rPr>
          <w:sz w:val="34"/>
          <w:szCs w:val="34"/>
        </w:rPr>
      </w:pPr>
      <w:r w:rsidRPr="008431CA">
        <w:rPr>
          <w:sz w:val="34"/>
          <w:szCs w:val="34"/>
        </w:rPr>
        <w:t>a.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>Valg af formand (lige år)</w:t>
      </w:r>
    </w:p>
    <w:p w14:paraId="09D929DA" w14:textId="397B35C8" w:rsidR="008431CA" w:rsidRPr="008431CA" w:rsidRDefault="008431CA" w:rsidP="00CD1215">
      <w:pPr>
        <w:ind w:left="1304"/>
        <w:rPr>
          <w:sz w:val="34"/>
          <w:szCs w:val="34"/>
        </w:rPr>
      </w:pPr>
      <w:r w:rsidRPr="008431CA">
        <w:rPr>
          <w:sz w:val="34"/>
          <w:szCs w:val="34"/>
        </w:rPr>
        <w:t>b.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>Valg af næstformand (ulige år)</w:t>
      </w:r>
    </w:p>
    <w:p w14:paraId="6B2741A5" w14:textId="46CAFFDD" w:rsidR="008431CA" w:rsidRPr="008431CA" w:rsidRDefault="008431CA" w:rsidP="00CD1215">
      <w:pPr>
        <w:ind w:left="1304"/>
        <w:rPr>
          <w:sz w:val="34"/>
          <w:szCs w:val="34"/>
        </w:rPr>
      </w:pPr>
      <w:r w:rsidRPr="008431CA">
        <w:rPr>
          <w:sz w:val="34"/>
          <w:szCs w:val="34"/>
        </w:rPr>
        <w:t>c.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 xml:space="preserve">Valg af øvrige bestyrelsesmedlemmer (optil 5 i alt </w:t>
      </w:r>
      <w:proofErr w:type="spellStart"/>
      <w:r w:rsidRPr="008431CA">
        <w:rPr>
          <w:sz w:val="34"/>
          <w:szCs w:val="34"/>
        </w:rPr>
        <w:t>incl</w:t>
      </w:r>
      <w:proofErr w:type="spellEnd"/>
      <w:r w:rsidRPr="008431CA">
        <w:rPr>
          <w:sz w:val="34"/>
          <w:szCs w:val="34"/>
        </w:rPr>
        <w:t>. formand og næstformand)</w:t>
      </w:r>
    </w:p>
    <w:p w14:paraId="5C0E52A6" w14:textId="74C6A2B0" w:rsidR="008431CA" w:rsidRPr="008431CA" w:rsidRDefault="008431CA" w:rsidP="00CD1215">
      <w:pPr>
        <w:ind w:left="1304"/>
        <w:rPr>
          <w:sz w:val="34"/>
          <w:szCs w:val="34"/>
        </w:rPr>
      </w:pPr>
      <w:r w:rsidRPr="008431CA">
        <w:rPr>
          <w:sz w:val="34"/>
          <w:szCs w:val="34"/>
        </w:rPr>
        <w:t>d.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 xml:space="preserve">Valg af suppleanter (2 personer) </w:t>
      </w:r>
    </w:p>
    <w:p w14:paraId="2C857FF3" w14:textId="035C3F3D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5.</w:t>
      </w:r>
      <w:r w:rsidR="00CD1215">
        <w:rPr>
          <w:sz w:val="34"/>
          <w:szCs w:val="34"/>
        </w:rPr>
        <w:t xml:space="preserve"> </w:t>
      </w:r>
      <w:r w:rsidRPr="008431CA">
        <w:rPr>
          <w:sz w:val="34"/>
          <w:szCs w:val="34"/>
        </w:rPr>
        <w:t>Eventuelt</w:t>
      </w:r>
    </w:p>
    <w:p w14:paraId="188A585C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9 Bestyrelsen</w:t>
      </w:r>
    </w:p>
    <w:p w14:paraId="0E6C750D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Der foregår direkte valg til formand og næstformandspost på valgmødet. Bestyrelsen er beslutningsdygtig med 3/5 fremmøde. Centerleder fungerer som sekretær for bestyrelsen. </w:t>
      </w:r>
    </w:p>
    <w:p w14:paraId="71D32CF7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Der afholdes et passende antal møder typisk 8-10 gange årligt.</w:t>
      </w:r>
    </w:p>
    <w:p w14:paraId="4D70F73E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Bestyrelsen beslutter selv fordeling af arbejdsopgaverne i bestyrelsen. </w:t>
      </w:r>
    </w:p>
    <w:p w14:paraId="01C9D494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Bestyrelsen i Fonden VOC Valby kan udover de 5 valgte bestyrelsesmedlemmer udpege optil 2 fuldgyldige bestyrelsesmedlemmer.</w:t>
      </w:r>
    </w:p>
    <w:p w14:paraId="36ECD715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Formand og sekretær udfærdiger dagsorden til mødet. Der udarbejdes overordnet referat af møder i Bestyrelsen. </w:t>
      </w:r>
    </w:p>
    <w:p w14:paraId="370405A4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lastRenderedPageBreak/>
        <w:t>Referat publiceres til opslag på opslagstavler m.m.</w:t>
      </w:r>
    </w:p>
    <w:p w14:paraId="30593A39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Bestyrelsen kan nedsætte arbejdsgrupper til fremme af bestemte opgaver. </w:t>
      </w:r>
    </w:p>
    <w:p w14:paraId="6A1B67C8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>§ 10 Regnskab og revision</w:t>
      </w:r>
    </w:p>
    <w:p w14:paraId="38696402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Bestyrelsen har ansvaret og indflydelse på budget og regnskab for så vidt angår aktiviteter for Foreningen Seniorhuset VOC Valby.</w:t>
      </w:r>
    </w:p>
    <w:p w14:paraId="3E2E8056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>Regnskab og budgetfunktion for foreningen bliver administreret i det daglige af Centerleder og regnskabsført officielt af Fonden VOC Valby.</w:t>
      </w:r>
    </w:p>
    <w:p w14:paraId="18FE3464" w14:textId="77777777" w:rsidR="008431CA" w:rsidRPr="00CD1215" w:rsidRDefault="008431CA" w:rsidP="008431CA">
      <w:pPr>
        <w:rPr>
          <w:i/>
          <w:iCs/>
          <w:sz w:val="34"/>
          <w:szCs w:val="34"/>
          <w:u w:val="single"/>
        </w:rPr>
      </w:pPr>
      <w:r w:rsidRPr="00CD1215">
        <w:rPr>
          <w:i/>
          <w:iCs/>
          <w:sz w:val="34"/>
          <w:szCs w:val="34"/>
          <w:u w:val="single"/>
        </w:rPr>
        <w:t xml:space="preserve">§ 11 Vedtægtsændringer og opløsning </w:t>
      </w:r>
    </w:p>
    <w:p w14:paraId="6B2CAF4D" w14:textId="77777777" w:rsidR="008431CA" w:rsidRPr="008431CA" w:rsidRDefault="008431CA" w:rsidP="008431CA">
      <w:pPr>
        <w:rPr>
          <w:sz w:val="34"/>
          <w:szCs w:val="34"/>
        </w:rPr>
      </w:pPr>
      <w:r w:rsidRPr="008431CA">
        <w:rPr>
          <w:sz w:val="34"/>
          <w:szCs w:val="34"/>
        </w:rPr>
        <w:t xml:space="preserve">Ændringer af vedtægter sker på valgmødet i november måned. Der skal være almindeligt stemmeflertal med henvisning til § 8 i disse vedtægter. </w:t>
      </w:r>
    </w:p>
    <w:p w14:paraId="3057BAEF" w14:textId="74928CD4" w:rsidR="0050522A" w:rsidRDefault="008431CA" w:rsidP="00961A59">
      <w:pPr>
        <w:rPr>
          <w:sz w:val="34"/>
          <w:szCs w:val="34"/>
        </w:rPr>
      </w:pPr>
      <w:r w:rsidRPr="008431CA">
        <w:rPr>
          <w:sz w:val="34"/>
          <w:szCs w:val="34"/>
        </w:rPr>
        <w:t>Opløsning af Foreningen Seniorhuset VOC Valby kan ske efter vedtagelse på to efterfølgende møder.</w:t>
      </w:r>
    </w:p>
    <w:p w14:paraId="32464E52" w14:textId="73CEA6C9" w:rsidR="0050522A" w:rsidRPr="008431CA" w:rsidRDefault="0050522A" w:rsidP="00621D35">
      <w:pPr>
        <w:jc w:val="center"/>
        <w:rPr>
          <w:sz w:val="34"/>
          <w:szCs w:val="34"/>
        </w:rPr>
      </w:pPr>
    </w:p>
    <w:sectPr w:rsidR="0050522A" w:rsidRPr="008431CA" w:rsidSect="00F526F3">
      <w:footerReference w:type="default" r:id="rId11"/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7E2F" w14:textId="77777777" w:rsidR="00295945" w:rsidRDefault="00295945" w:rsidP="00295945">
      <w:pPr>
        <w:spacing w:after="0" w:line="240" w:lineRule="auto"/>
      </w:pPr>
      <w:r>
        <w:separator/>
      </w:r>
    </w:p>
  </w:endnote>
  <w:endnote w:type="continuationSeparator" w:id="0">
    <w:p w14:paraId="00D7ABD1" w14:textId="77777777" w:rsidR="00295945" w:rsidRDefault="00295945" w:rsidP="0029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208508"/>
      <w:docPartObj>
        <w:docPartGallery w:val="Page Numbers (Bottom of Page)"/>
        <w:docPartUnique/>
      </w:docPartObj>
    </w:sdtPr>
    <w:sdtEndPr/>
    <w:sdtContent>
      <w:p w14:paraId="7F79D1C6" w14:textId="438B24FE" w:rsidR="00295945" w:rsidRDefault="00295945">
        <w:pPr>
          <w:pStyle w:val="Sidefod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]</w:t>
        </w:r>
      </w:p>
    </w:sdtContent>
  </w:sdt>
  <w:p w14:paraId="0F12A5F3" w14:textId="77777777" w:rsidR="00295945" w:rsidRDefault="0029594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324A" w14:textId="77777777" w:rsidR="00295945" w:rsidRDefault="00295945" w:rsidP="00295945">
      <w:pPr>
        <w:spacing w:after="0" w:line="240" w:lineRule="auto"/>
      </w:pPr>
      <w:r>
        <w:separator/>
      </w:r>
    </w:p>
  </w:footnote>
  <w:footnote w:type="continuationSeparator" w:id="0">
    <w:p w14:paraId="0AC7460C" w14:textId="77777777" w:rsidR="00295945" w:rsidRDefault="00295945" w:rsidP="0029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136E"/>
    <w:multiLevelType w:val="hybridMultilevel"/>
    <w:tmpl w:val="187A3DF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83E86"/>
    <w:multiLevelType w:val="hybridMultilevel"/>
    <w:tmpl w:val="121AC5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3323B"/>
    <w:multiLevelType w:val="hybridMultilevel"/>
    <w:tmpl w:val="5E7C224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485D0C"/>
    <w:multiLevelType w:val="hybridMultilevel"/>
    <w:tmpl w:val="83A4975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27336C"/>
    <w:multiLevelType w:val="hybridMultilevel"/>
    <w:tmpl w:val="CBBC7E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70238"/>
    <w:multiLevelType w:val="hybridMultilevel"/>
    <w:tmpl w:val="82A43DD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9C7A0B"/>
    <w:multiLevelType w:val="hybridMultilevel"/>
    <w:tmpl w:val="AEB49D4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CD1A53"/>
    <w:multiLevelType w:val="hybridMultilevel"/>
    <w:tmpl w:val="367A6E9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B85C7D"/>
    <w:multiLevelType w:val="hybridMultilevel"/>
    <w:tmpl w:val="072EADB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EF3731"/>
    <w:multiLevelType w:val="hybridMultilevel"/>
    <w:tmpl w:val="0C628A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B3B2C"/>
    <w:multiLevelType w:val="hybridMultilevel"/>
    <w:tmpl w:val="B39CF7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981FE1"/>
    <w:multiLevelType w:val="hybridMultilevel"/>
    <w:tmpl w:val="89B6B1C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6C66A1"/>
    <w:multiLevelType w:val="hybridMultilevel"/>
    <w:tmpl w:val="6A32820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611307">
    <w:abstractNumId w:val="12"/>
  </w:num>
  <w:num w:numId="2" w16cid:durableId="610479385">
    <w:abstractNumId w:val="6"/>
  </w:num>
  <w:num w:numId="3" w16cid:durableId="1577930831">
    <w:abstractNumId w:val="9"/>
  </w:num>
  <w:num w:numId="4" w16cid:durableId="636494699">
    <w:abstractNumId w:val="7"/>
  </w:num>
  <w:num w:numId="5" w16cid:durableId="1795322493">
    <w:abstractNumId w:val="10"/>
  </w:num>
  <w:num w:numId="6" w16cid:durableId="2125539232">
    <w:abstractNumId w:val="5"/>
  </w:num>
  <w:num w:numId="7" w16cid:durableId="1810315596">
    <w:abstractNumId w:val="8"/>
  </w:num>
  <w:num w:numId="8" w16cid:durableId="1563756492">
    <w:abstractNumId w:val="3"/>
  </w:num>
  <w:num w:numId="9" w16cid:durableId="1087003176">
    <w:abstractNumId w:val="0"/>
  </w:num>
  <w:num w:numId="10" w16cid:durableId="1094743357">
    <w:abstractNumId w:val="11"/>
  </w:num>
  <w:num w:numId="11" w16cid:durableId="155413895">
    <w:abstractNumId w:val="2"/>
  </w:num>
  <w:num w:numId="12" w16cid:durableId="1078479943">
    <w:abstractNumId w:val="1"/>
  </w:num>
  <w:num w:numId="13" w16cid:durableId="684020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77"/>
    <w:rsid w:val="00002ACD"/>
    <w:rsid w:val="00093202"/>
    <w:rsid w:val="000D5959"/>
    <w:rsid w:val="00283AFD"/>
    <w:rsid w:val="00295945"/>
    <w:rsid w:val="004C37B3"/>
    <w:rsid w:val="004D13E6"/>
    <w:rsid w:val="0050522A"/>
    <w:rsid w:val="00530CD9"/>
    <w:rsid w:val="00545877"/>
    <w:rsid w:val="005727A7"/>
    <w:rsid w:val="00621D35"/>
    <w:rsid w:val="00667699"/>
    <w:rsid w:val="00724926"/>
    <w:rsid w:val="0080373B"/>
    <w:rsid w:val="0082684C"/>
    <w:rsid w:val="008431CA"/>
    <w:rsid w:val="00846D98"/>
    <w:rsid w:val="008479A5"/>
    <w:rsid w:val="008A63C4"/>
    <w:rsid w:val="009240C0"/>
    <w:rsid w:val="00961A59"/>
    <w:rsid w:val="00A033AF"/>
    <w:rsid w:val="00AC51B4"/>
    <w:rsid w:val="00AD0CB8"/>
    <w:rsid w:val="00AE0C57"/>
    <w:rsid w:val="00B2312A"/>
    <w:rsid w:val="00B76C83"/>
    <w:rsid w:val="00BB3B64"/>
    <w:rsid w:val="00CD1215"/>
    <w:rsid w:val="00CF4DEA"/>
    <w:rsid w:val="00D222CF"/>
    <w:rsid w:val="00E03F3E"/>
    <w:rsid w:val="00EF349E"/>
    <w:rsid w:val="00F03D9B"/>
    <w:rsid w:val="00F526F3"/>
    <w:rsid w:val="00F5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C0F8"/>
  <w15:docId w15:val="{D7AE7DF5-B5F6-416A-95FA-F20F6B47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A5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4587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29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5945"/>
  </w:style>
  <w:style w:type="paragraph" w:styleId="Sidefod">
    <w:name w:val="footer"/>
    <w:basedOn w:val="Normal"/>
    <w:link w:val="SidefodTegn"/>
    <w:uiPriority w:val="99"/>
    <w:unhideWhenUsed/>
    <w:rsid w:val="0029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5945"/>
  </w:style>
  <w:style w:type="table" w:styleId="Tabel-Gitter">
    <w:name w:val="Table Grid"/>
    <w:basedOn w:val="Tabel-Normal"/>
    <w:uiPriority w:val="39"/>
    <w:rsid w:val="00F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15</Pages>
  <Words>2078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 Valby</dc:creator>
  <cp:keywords/>
  <dc:description/>
  <cp:lastModifiedBy>VOC Valby</cp:lastModifiedBy>
  <cp:revision>6</cp:revision>
  <cp:lastPrinted>2022-11-03T13:19:00Z</cp:lastPrinted>
  <dcterms:created xsi:type="dcterms:W3CDTF">2022-11-21T09:38:00Z</dcterms:created>
  <dcterms:modified xsi:type="dcterms:W3CDTF">2022-11-23T08:39:00Z</dcterms:modified>
</cp:coreProperties>
</file>